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CED1" w14:textId="62E389D0" w:rsidR="006041B9" w:rsidRPr="00205CB7" w:rsidRDefault="00205CB7" w:rsidP="00441ACB">
      <w:pPr>
        <w:tabs>
          <w:tab w:val="left" w:pos="851"/>
          <w:tab w:val="left" w:pos="9498"/>
        </w:tabs>
        <w:rPr>
          <w:rFonts w:ascii="Arial" w:hAnsi="Arial" w:cs="Arial"/>
          <w:b/>
          <w:color w:val="268DE2"/>
          <w:szCs w:val="18"/>
        </w:rPr>
      </w:pPr>
      <w:r w:rsidRPr="00205CB7">
        <w:rPr>
          <w:rFonts w:ascii="Arial" w:hAnsi="Arial" w:cs="Arial"/>
          <w:b/>
          <w:color w:val="268DE2"/>
          <w:szCs w:val="18"/>
          <w14:textFill>
            <w14:solidFill>
              <w14:srgbClr w14:val="268DE2">
                <w14:lumMod w14:val="60000"/>
                <w14:lumOff w14:val="40000"/>
              </w14:srgbClr>
            </w14:solidFill>
          </w14:textFill>
        </w:rPr>
        <w:t>Miljørettet helsevern for Gjøvikregionen, Toten, Land, Lunner og Gran</w:t>
      </w:r>
    </w:p>
    <w:p w14:paraId="7EF60A61" w14:textId="77777777" w:rsidR="00DD399E" w:rsidRPr="005D1174" w:rsidRDefault="00DD399E">
      <w:pPr>
        <w:tabs>
          <w:tab w:val="left" w:pos="851"/>
          <w:tab w:val="left" w:pos="9498"/>
        </w:tabs>
        <w:jc w:val="center"/>
        <w:rPr>
          <w:rFonts w:ascii="Arial" w:hAnsi="Arial" w:cs="Arial"/>
          <w:b/>
          <w:sz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462940" w:rsidRPr="005D1174" w14:paraId="24E8C50A" w14:textId="77777777" w:rsidTr="00AF11BF">
        <w:tc>
          <w:tcPr>
            <w:tcW w:w="9498" w:type="dxa"/>
            <w:shd w:val="clear" w:color="auto" w:fill="E6E6E6"/>
          </w:tcPr>
          <w:p w14:paraId="5CE6805C" w14:textId="77777777" w:rsidR="005D1174" w:rsidRPr="005D1174" w:rsidRDefault="005D1174" w:rsidP="00AF11BF">
            <w:pPr>
              <w:tabs>
                <w:tab w:val="left" w:pos="851"/>
                <w:tab w:val="left" w:pos="9498"/>
              </w:tabs>
              <w:ind w:left="-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F91F01" w14:textId="5B1AB566" w:rsidR="00462940" w:rsidRPr="00406747" w:rsidRDefault="00462940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747">
              <w:rPr>
                <w:rFonts w:ascii="Arial" w:hAnsi="Arial" w:cs="Arial"/>
                <w:b/>
                <w:sz w:val="28"/>
                <w:szCs w:val="28"/>
              </w:rPr>
              <w:t xml:space="preserve">Søknad om </w:t>
            </w:r>
            <w:r w:rsidR="009E2DCF" w:rsidRPr="00406747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14662A" w:rsidRPr="00406747">
              <w:rPr>
                <w:rFonts w:ascii="Arial" w:hAnsi="Arial" w:cs="Arial"/>
                <w:b/>
                <w:sz w:val="28"/>
                <w:szCs w:val="28"/>
              </w:rPr>
              <w:t>odkjenning</w:t>
            </w:r>
            <w:r w:rsidR="00200839" w:rsidRPr="004067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57340" w:rsidRPr="00406747">
              <w:rPr>
                <w:rFonts w:ascii="Arial" w:hAnsi="Arial" w:cs="Arial"/>
                <w:b/>
                <w:sz w:val="28"/>
                <w:szCs w:val="28"/>
              </w:rPr>
              <w:t>av</w:t>
            </w:r>
            <w:r w:rsidR="00DB18ED" w:rsidRPr="00406747">
              <w:rPr>
                <w:rFonts w:ascii="Arial" w:hAnsi="Arial" w:cs="Arial"/>
                <w:b/>
                <w:sz w:val="28"/>
                <w:szCs w:val="28"/>
              </w:rPr>
              <w:t xml:space="preserve"> lokaler og uteområder</w:t>
            </w:r>
            <w:r w:rsidR="00406747" w:rsidRPr="00406747">
              <w:rPr>
                <w:rFonts w:ascii="Arial" w:hAnsi="Arial" w:cs="Arial"/>
                <w:b/>
                <w:sz w:val="28"/>
                <w:szCs w:val="28"/>
              </w:rPr>
              <w:t>, trinn 1</w:t>
            </w:r>
            <w:r w:rsidR="00200839" w:rsidRPr="004067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1ACB" w:rsidRPr="00406747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53273544" w14:textId="4AFE5392" w:rsidR="00462940" w:rsidRPr="005D1174" w:rsidRDefault="00D83B96" w:rsidP="00CF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62940" w:rsidRPr="005D1174">
              <w:rPr>
                <w:rFonts w:ascii="Arial" w:hAnsi="Arial" w:cs="Arial"/>
                <w:b/>
                <w:sz w:val="22"/>
                <w:szCs w:val="22"/>
              </w:rPr>
              <w:t xml:space="preserve">tter § </w:t>
            </w:r>
            <w:r w:rsidR="009E2DCF" w:rsidRPr="005D1174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462940" w:rsidRPr="005D1174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hyperlink r:id="rId11" w:history="1">
              <w:r w:rsidR="003C28C1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>f</w:t>
              </w:r>
              <w:r w:rsidR="003C28C1" w:rsidRPr="003C28C1">
                <w:rPr>
                  <w:rStyle w:val="Hyperkobling"/>
                  <w:rFonts w:ascii="Arial" w:hAnsi="Arial" w:cs="Arial"/>
                  <w:b/>
                </w:rPr>
                <w:t>o</w:t>
              </w:r>
              <w:r w:rsidR="00462940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rskrift om </w:t>
              </w:r>
              <w:r w:rsidR="009E2DCF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helse og </w:t>
              </w:r>
              <w:r w:rsidR="00462940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>miljø</w:t>
              </w:r>
              <w:r w:rsidR="009E2DCF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="00462940" w:rsidRPr="003C28C1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i </w:t>
              </w:r>
              <w:r w:rsidR="00462940" w:rsidRPr="005D1174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>barnehager</w:t>
              </w:r>
              <w:r w:rsidR="009E2DCF" w:rsidRPr="005D1174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r w:rsidR="00462940" w:rsidRPr="005D1174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 xml:space="preserve">skoler </w:t>
              </w:r>
              <w:r w:rsidR="009E2DCF" w:rsidRPr="005D1174">
                <w:rPr>
                  <w:rStyle w:val="Hyperkobling"/>
                  <w:rFonts w:ascii="Arial" w:hAnsi="Arial" w:cs="Arial"/>
                  <w:b/>
                  <w:sz w:val="22"/>
                  <w:szCs w:val="22"/>
                </w:rPr>
                <w:t>og skolefritidsordninger</w:t>
              </w:r>
            </w:hyperlink>
          </w:p>
          <w:p w14:paraId="22334B9F" w14:textId="77777777" w:rsidR="00115569" w:rsidRPr="005D1174" w:rsidRDefault="00115569" w:rsidP="0066739D">
            <w:pPr>
              <w:tabs>
                <w:tab w:val="left" w:pos="426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940" w:rsidRPr="005D1174" w14:paraId="2E82190D" w14:textId="77777777" w:rsidTr="00AF11BF">
        <w:tc>
          <w:tcPr>
            <w:tcW w:w="9498" w:type="dxa"/>
            <w:shd w:val="clear" w:color="auto" w:fill="E6E6E6"/>
          </w:tcPr>
          <w:p w14:paraId="10DBE5E8" w14:textId="122F054F" w:rsidR="00462940" w:rsidRPr="00D83B96" w:rsidRDefault="009E2DCF" w:rsidP="00D83B96">
            <w:pPr>
              <w:pStyle w:val="Listeavsnitt"/>
              <w:numPr>
                <w:ilvl w:val="0"/>
                <w:numId w:val="20"/>
              </w:numPr>
              <w:ind w:right="-2"/>
              <w:rPr>
                <w:rFonts w:ascii="Arial" w:hAnsi="Arial" w:cs="Arial"/>
                <w:snapToGrid w:val="0"/>
                <w:sz w:val="22"/>
              </w:rPr>
            </w:pPr>
            <w:r w:rsidRPr="00D83B96">
              <w:rPr>
                <w:rFonts w:ascii="Arial" w:hAnsi="Arial" w:cs="Arial"/>
                <w:snapToGrid w:val="0"/>
                <w:sz w:val="22"/>
              </w:rPr>
              <w:t xml:space="preserve">Ansvar for å søke: </w:t>
            </w:r>
            <w:r w:rsidR="00304A61">
              <w:rPr>
                <w:rFonts w:ascii="Arial" w:hAnsi="Arial" w:cs="Arial"/>
                <w:snapToGrid w:val="0"/>
                <w:sz w:val="22"/>
              </w:rPr>
              <w:t>v</w:t>
            </w:r>
            <w:r w:rsidRPr="00D83B96">
              <w:rPr>
                <w:rFonts w:ascii="Arial" w:hAnsi="Arial" w:cs="Arial"/>
                <w:snapToGrid w:val="0"/>
                <w:sz w:val="22"/>
              </w:rPr>
              <w:t>irksomhetseier</w:t>
            </w:r>
            <w:r w:rsidR="00304A61">
              <w:rPr>
                <w:rFonts w:ascii="Arial" w:hAnsi="Arial" w:cs="Arial"/>
                <w:snapToGrid w:val="0"/>
                <w:sz w:val="22"/>
              </w:rPr>
              <w:t>.</w:t>
            </w:r>
            <w:r w:rsidRPr="00D83B96"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  <w:p w14:paraId="5F0F9D84" w14:textId="77777777" w:rsidR="00462940" w:rsidRPr="00D83B96" w:rsidRDefault="00462940" w:rsidP="00D83B96">
            <w:pPr>
              <w:pStyle w:val="Listeavsnitt"/>
              <w:numPr>
                <w:ilvl w:val="0"/>
                <w:numId w:val="20"/>
              </w:numPr>
              <w:ind w:right="-2"/>
              <w:rPr>
                <w:rFonts w:ascii="Arial" w:hAnsi="Arial" w:cs="Arial"/>
                <w:snapToGrid w:val="0"/>
                <w:sz w:val="22"/>
              </w:rPr>
            </w:pPr>
            <w:r w:rsidRPr="00D83B96">
              <w:rPr>
                <w:rFonts w:ascii="Arial" w:hAnsi="Arial" w:cs="Arial"/>
                <w:snapToGrid w:val="0"/>
                <w:sz w:val="22"/>
              </w:rPr>
              <w:t xml:space="preserve">Sendes godkjenningsmyndigheten så tidlig som praktisk mulig, gjerne samtidig med innsending av rammesøknad til </w:t>
            </w:r>
            <w:r w:rsidR="009E2DCF" w:rsidRPr="00D83B96">
              <w:rPr>
                <w:rFonts w:ascii="Arial" w:hAnsi="Arial" w:cs="Arial"/>
                <w:snapToGrid w:val="0"/>
                <w:sz w:val="22"/>
              </w:rPr>
              <w:t>plan- og bygningsmyndigheten</w:t>
            </w:r>
            <w:r w:rsidRPr="00D83B96">
              <w:rPr>
                <w:rFonts w:ascii="Arial" w:hAnsi="Arial" w:cs="Arial"/>
                <w:snapToGrid w:val="0"/>
                <w:sz w:val="22"/>
              </w:rPr>
              <w:t>.</w:t>
            </w:r>
            <w:r w:rsidRPr="00D83B96">
              <w:rPr>
                <w:rFonts w:ascii="Arial" w:hAnsi="Arial" w:cs="Arial"/>
                <w:sz w:val="22"/>
              </w:rPr>
              <w:t xml:space="preserve"> </w:t>
            </w:r>
          </w:p>
          <w:p w14:paraId="751ABF8B" w14:textId="77777777" w:rsidR="00462940" w:rsidRPr="00D83B96" w:rsidRDefault="000A24FE" w:rsidP="00D83B96">
            <w:pPr>
              <w:pStyle w:val="Listeavsnitt"/>
              <w:numPr>
                <w:ilvl w:val="0"/>
                <w:numId w:val="20"/>
              </w:numPr>
              <w:ind w:right="70"/>
              <w:rPr>
                <w:rFonts w:ascii="Arial" w:hAnsi="Arial" w:cs="Arial"/>
              </w:rPr>
            </w:pPr>
            <w:hyperlink r:id="rId12" w:history="1">
              <w:r w:rsidR="00462940" w:rsidRPr="00D83B96">
                <w:rPr>
                  <w:rStyle w:val="Hyperkobling"/>
                  <w:rFonts w:ascii="Arial" w:hAnsi="Arial" w:cs="Arial"/>
                  <w:snapToGrid w:val="0"/>
                  <w:sz w:val="22"/>
                </w:rPr>
                <w:t>Forskriftens veileder</w:t>
              </w:r>
            </w:hyperlink>
            <w:r w:rsidR="00462940" w:rsidRPr="00D83B96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425A51" w:rsidRPr="00D83B96">
              <w:rPr>
                <w:rFonts w:ascii="Arial" w:hAnsi="Arial" w:cs="Arial"/>
                <w:snapToGrid w:val="0"/>
                <w:sz w:val="22"/>
              </w:rPr>
              <w:t>skal</w:t>
            </w:r>
            <w:r w:rsidR="00462940" w:rsidRPr="00D83B96">
              <w:rPr>
                <w:rFonts w:ascii="Arial" w:hAnsi="Arial" w:cs="Arial"/>
                <w:snapToGrid w:val="0"/>
                <w:sz w:val="22"/>
              </w:rPr>
              <w:t xml:space="preserve"> benyttes ved utfylling av skjema</w:t>
            </w:r>
            <w:r w:rsidR="00462940" w:rsidRPr="00D83B96">
              <w:rPr>
                <w:rFonts w:ascii="Arial" w:hAnsi="Arial" w:cs="Arial"/>
                <w:sz w:val="22"/>
              </w:rPr>
              <w:t xml:space="preserve">. </w:t>
            </w:r>
          </w:p>
          <w:p w14:paraId="1E333B99" w14:textId="77777777" w:rsidR="0029575B" w:rsidRPr="005D1174" w:rsidRDefault="0029575B" w:rsidP="0029575B">
            <w:pPr>
              <w:ind w:left="284" w:right="70"/>
              <w:rPr>
                <w:rFonts w:ascii="Arial" w:hAnsi="Arial" w:cs="Arial"/>
              </w:rPr>
            </w:pPr>
          </w:p>
        </w:tc>
      </w:tr>
    </w:tbl>
    <w:p w14:paraId="5007D19A" w14:textId="77777777" w:rsidR="00190A9E" w:rsidRPr="005D1174" w:rsidRDefault="00190A9E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3118"/>
        <w:gridCol w:w="2024"/>
      </w:tblGrid>
      <w:tr w:rsidR="00C422C9" w:rsidRPr="005D1174" w14:paraId="5765DC39" w14:textId="77777777" w:rsidTr="00AF11BF">
        <w:trPr>
          <w:cantSplit/>
          <w:trHeight w:val="70"/>
        </w:trPr>
        <w:tc>
          <w:tcPr>
            <w:tcW w:w="9498" w:type="dxa"/>
            <w:gridSpan w:val="3"/>
            <w:shd w:val="clear" w:color="auto" w:fill="E6E6E6"/>
          </w:tcPr>
          <w:p w14:paraId="5700DE88" w14:textId="77777777" w:rsidR="00C422C9" w:rsidRPr="005D1174" w:rsidRDefault="00C422C9" w:rsidP="00C422C9">
            <w:pPr>
              <w:ind w:right="-567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b/>
                <w:sz w:val="20"/>
              </w:rPr>
              <w:t>1. Søknaden gjelder</w:t>
            </w:r>
          </w:p>
        </w:tc>
      </w:tr>
      <w:tr w:rsidR="00C422C9" w:rsidRPr="005D1174" w14:paraId="1B06F6C0" w14:textId="77777777" w:rsidTr="00AF11BF">
        <w:trPr>
          <w:cantSplit/>
          <w:trHeight w:val="1399"/>
        </w:trPr>
        <w:tc>
          <w:tcPr>
            <w:tcW w:w="4356" w:type="dxa"/>
          </w:tcPr>
          <w:p w14:paraId="79BE6838" w14:textId="66443338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941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22C9" w:rsidRPr="005D1174">
              <w:rPr>
                <w:rFonts w:ascii="Arial" w:hAnsi="Arial" w:cs="Arial"/>
                <w:sz w:val="20"/>
              </w:rPr>
              <w:t>Ny</w:t>
            </w:r>
            <w:r w:rsidR="00200839" w:rsidRPr="005D1174">
              <w:rPr>
                <w:rFonts w:ascii="Arial" w:hAnsi="Arial" w:cs="Arial"/>
                <w:sz w:val="20"/>
              </w:rPr>
              <w:t>bygg</w:t>
            </w:r>
          </w:p>
          <w:p w14:paraId="18B133AB" w14:textId="255EDA14" w:rsidR="0020083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29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0864" w:rsidRPr="005D1174">
              <w:rPr>
                <w:rFonts w:ascii="Arial" w:hAnsi="Arial" w:cs="Arial"/>
                <w:sz w:val="20"/>
              </w:rPr>
              <w:t>Re</w:t>
            </w:r>
            <w:r w:rsidR="002B282E" w:rsidRPr="005D1174">
              <w:rPr>
                <w:rFonts w:ascii="Arial" w:hAnsi="Arial" w:cs="Arial"/>
                <w:sz w:val="20"/>
              </w:rPr>
              <w:t>habilitering</w:t>
            </w:r>
            <w:r w:rsidR="005B0864" w:rsidRPr="005D1174">
              <w:rPr>
                <w:rFonts w:ascii="Arial" w:hAnsi="Arial" w:cs="Arial"/>
                <w:sz w:val="20"/>
              </w:rPr>
              <w:t>/ombygging</w:t>
            </w:r>
          </w:p>
          <w:p w14:paraId="6117DC65" w14:textId="2E7FC998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20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00839" w:rsidRPr="005D1174">
              <w:rPr>
                <w:rFonts w:ascii="Arial" w:hAnsi="Arial" w:cs="Arial"/>
                <w:sz w:val="20"/>
              </w:rPr>
              <w:t>T</w:t>
            </w:r>
            <w:r w:rsidR="005B0864" w:rsidRPr="005D1174">
              <w:rPr>
                <w:rFonts w:ascii="Arial" w:hAnsi="Arial" w:cs="Arial"/>
                <w:sz w:val="20"/>
              </w:rPr>
              <w:t>ilbygg</w:t>
            </w:r>
            <w:r w:rsidR="00061710" w:rsidRPr="005D1174">
              <w:rPr>
                <w:rFonts w:ascii="Arial" w:hAnsi="Arial" w:cs="Arial"/>
                <w:sz w:val="20"/>
              </w:rPr>
              <w:t>/tilleggsarealer</w:t>
            </w:r>
          </w:p>
          <w:p w14:paraId="6B6EEE26" w14:textId="2DC6A45C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19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53153" w:rsidRPr="005D1174">
              <w:rPr>
                <w:rFonts w:ascii="Arial" w:hAnsi="Arial" w:cs="Arial"/>
                <w:sz w:val="20"/>
              </w:rPr>
              <w:t>Midlertidige lokaler</w:t>
            </w:r>
          </w:p>
          <w:p w14:paraId="19B31162" w14:textId="6450701E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68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22C9" w:rsidRPr="005D1174">
              <w:rPr>
                <w:rFonts w:ascii="Arial" w:hAnsi="Arial" w:cs="Arial"/>
                <w:sz w:val="20"/>
              </w:rPr>
              <w:t>Driftsmessige endringer</w:t>
            </w:r>
          </w:p>
          <w:p w14:paraId="05AE8D89" w14:textId="77777777" w:rsidR="002B282E" w:rsidRPr="005D1174" w:rsidRDefault="002B282E" w:rsidP="002B282E">
            <w:pPr>
              <w:ind w:left="720"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9D4604B" w14:textId="16E6ECC9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24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0AC3" w:rsidRPr="005D1174">
              <w:rPr>
                <w:rFonts w:ascii="Arial" w:hAnsi="Arial" w:cs="Arial"/>
                <w:sz w:val="20"/>
              </w:rPr>
              <w:t>Grunns</w:t>
            </w:r>
            <w:r w:rsidR="00C422C9" w:rsidRPr="005D1174">
              <w:rPr>
                <w:rFonts w:ascii="Arial" w:hAnsi="Arial" w:cs="Arial"/>
                <w:sz w:val="20"/>
              </w:rPr>
              <w:t>kole</w:t>
            </w:r>
            <w:r w:rsidR="00216BF5" w:rsidRPr="005D1174">
              <w:rPr>
                <w:rFonts w:ascii="Arial" w:hAnsi="Arial" w:cs="Arial"/>
                <w:sz w:val="20"/>
              </w:rPr>
              <w:t xml:space="preserve"> </w:t>
            </w:r>
            <w:r w:rsidR="007C0AC3" w:rsidRPr="005D1174">
              <w:rPr>
                <w:rFonts w:ascii="Arial" w:hAnsi="Arial" w:cs="Arial"/>
                <w:sz w:val="20"/>
              </w:rPr>
              <w:t>1-10</w:t>
            </w:r>
          </w:p>
          <w:p w14:paraId="137F051A" w14:textId="530DB5D3" w:rsidR="007C0AC3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8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0AC3" w:rsidRPr="005D1174">
              <w:rPr>
                <w:rFonts w:ascii="Arial" w:hAnsi="Arial" w:cs="Arial"/>
                <w:sz w:val="20"/>
              </w:rPr>
              <w:t>Grunnskole 1-7</w:t>
            </w:r>
          </w:p>
          <w:p w14:paraId="0AF3607C" w14:textId="79F10D4C" w:rsidR="007C0AC3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2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0AC3" w:rsidRPr="005D1174">
              <w:rPr>
                <w:rFonts w:ascii="Arial" w:hAnsi="Arial" w:cs="Arial"/>
                <w:sz w:val="20"/>
              </w:rPr>
              <w:t>Grunnskole 8-10</w:t>
            </w:r>
          </w:p>
          <w:p w14:paraId="35C924B4" w14:textId="5A858920" w:rsidR="007C0AC3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0AC3" w:rsidRPr="005D1174">
              <w:rPr>
                <w:rFonts w:ascii="Arial" w:hAnsi="Arial" w:cs="Arial"/>
                <w:sz w:val="20"/>
              </w:rPr>
              <w:t>Videregående skole</w:t>
            </w:r>
          </w:p>
          <w:p w14:paraId="0091D4F4" w14:textId="3209F3B3" w:rsidR="00C422C9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29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22C9" w:rsidRPr="005D1174">
              <w:rPr>
                <w:rFonts w:ascii="Arial" w:hAnsi="Arial" w:cs="Arial"/>
                <w:sz w:val="20"/>
              </w:rPr>
              <w:t>Barnehage</w:t>
            </w:r>
          </w:p>
          <w:p w14:paraId="75A333A8" w14:textId="648FB0F6" w:rsidR="00C37BE3" w:rsidRPr="005D1174" w:rsidRDefault="000A24FE" w:rsidP="00823B4C">
            <w:pPr>
              <w:ind w:right="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01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37BE3" w:rsidRPr="005D1174">
              <w:rPr>
                <w:rFonts w:ascii="Arial" w:hAnsi="Arial" w:cs="Arial"/>
                <w:sz w:val="20"/>
              </w:rPr>
              <w:t>Skolefritidsordning</w:t>
            </w:r>
          </w:p>
        </w:tc>
        <w:tc>
          <w:tcPr>
            <w:tcW w:w="2024" w:type="dxa"/>
          </w:tcPr>
          <w:p w14:paraId="24433C61" w14:textId="77777777" w:rsidR="003E78D2" w:rsidRDefault="003E78D2" w:rsidP="00823B4C">
            <w:pPr>
              <w:ind w:right="55"/>
              <w:rPr>
                <w:rFonts w:ascii="Arial" w:hAnsi="Arial" w:cs="Arial"/>
                <w:sz w:val="20"/>
              </w:rPr>
            </w:pPr>
          </w:p>
          <w:p w14:paraId="08CB18CA" w14:textId="0B90D8BA" w:rsidR="00C422C9" w:rsidRDefault="000A24FE" w:rsidP="00823B4C">
            <w:pPr>
              <w:ind w:right="5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05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22C9" w:rsidRPr="005D1174">
              <w:rPr>
                <w:rFonts w:ascii="Arial" w:hAnsi="Arial" w:cs="Arial"/>
                <w:sz w:val="20"/>
              </w:rPr>
              <w:t>Offentlig virksomhet</w:t>
            </w:r>
          </w:p>
          <w:p w14:paraId="093038DC" w14:textId="77777777" w:rsidR="00823B4C" w:rsidRPr="005D1174" w:rsidRDefault="00823B4C" w:rsidP="00823B4C">
            <w:pPr>
              <w:ind w:right="55"/>
              <w:rPr>
                <w:rFonts w:ascii="Arial" w:hAnsi="Arial" w:cs="Arial"/>
                <w:sz w:val="20"/>
              </w:rPr>
            </w:pPr>
          </w:p>
          <w:p w14:paraId="7282B281" w14:textId="38887165" w:rsidR="00C422C9" w:rsidRPr="005D1174" w:rsidRDefault="000A24FE" w:rsidP="00823B4C">
            <w:pPr>
              <w:ind w:right="5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22C9" w:rsidRPr="005D1174">
              <w:rPr>
                <w:rFonts w:ascii="Arial" w:hAnsi="Arial" w:cs="Arial"/>
                <w:sz w:val="20"/>
              </w:rPr>
              <w:t>Privat virksomhet</w:t>
            </w:r>
          </w:p>
        </w:tc>
      </w:tr>
      <w:tr w:rsidR="002B282E" w:rsidRPr="005D1174" w14:paraId="2492C05D" w14:textId="77777777" w:rsidTr="00AF11BF">
        <w:trPr>
          <w:cantSplit/>
          <w:trHeight w:val="2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F33" w14:textId="5C5A3C67" w:rsidR="002B282E" w:rsidRPr="005D1174" w:rsidRDefault="002B282E" w:rsidP="00F85DC0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Kort beskrivelse av hva det søkes </w:t>
            </w:r>
            <w:r w:rsidR="00AF11BF">
              <w:rPr>
                <w:rFonts w:ascii="Arial" w:hAnsi="Arial" w:cs="Arial"/>
                <w:sz w:val="20"/>
              </w:rPr>
              <w:t>om</w:t>
            </w:r>
            <w:r w:rsidR="00425A51" w:rsidRPr="005D1174">
              <w:rPr>
                <w:rFonts w:ascii="Arial" w:hAnsi="Arial" w:cs="Arial"/>
                <w:sz w:val="20"/>
              </w:rPr>
              <w:t xml:space="preserve"> (utdypes i vedlegg)</w:t>
            </w:r>
            <w:r w:rsidRPr="005D1174">
              <w:rPr>
                <w:rFonts w:ascii="Arial" w:hAnsi="Arial" w:cs="Arial"/>
                <w:sz w:val="20"/>
              </w:rPr>
              <w:t>:</w:t>
            </w:r>
          </w:p>
          <w:p w14:paraId="0AC9745D" w14:textId="77777777" w:rsidR="002B282E" w:rsidRPr="005D1174" w:rsidRDefault="002B282E" w:rsidP="00F85DC0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  <w:p w14:paraId="6D81B893" w14:textId="77777777" w:rsidR="002B282E" w:rsidRPr="005D1174" w:rsidRDefault="002B282E" w:rsidP="00F85DC0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</w:tr>
      <w:tr w:rsidR="00F11E44" w:rsidRPr="005D1174" w14:paraId="3733CFE9" w14:textId="77777777" w:rsidTr="00AF11BF">
        <w:trPr>
          <w:cantSplit/>
          <w:trHeight w:val="2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510" w14:textId="00FC75B4" w:rsidR="00F11E44" w:rsidRPr="005D1174" w:rsidRDefault="00F11E44" w:rsidP="008C5604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Er det søkt rammetillatelse etter Plan- og bygningsloven</w:t>
            </w:r>
            <w:r w:rsidR="00C81FD6">
              <w:rPr>
                <w:rFonts w:ascii="Arial" w:hAnsi="Arial" w:cs="Arial"/>
                <w:sz w:val="20"/>
              </w:rPr>
              <w:t>?</w:t>
            </w:r>
            <w:r w:rsidRPr="005D1174">
              <w:rPr>
                <w:rFonts w:ascii="Arial" w:hAnsi="Arial" w:cs="Arial"/>
                <w:sz w:val="20"/>
              </w:rPr>
              <w:t xml:space="preserve"> Ja</w:t>
            </w:r>
            <w:r w:rsidR="005D1174">
              <w:rPr>
                <w:rFonts w:ascii="Arial" w:hAnsi="Arial" w:cs="Arial"/>
                <w:sz w:val="20"/>
              </w:rPr>
              <w:t xml:space="preserve"> </w:t>
            </w:r>
            <w:r w:rsidRPr="005D117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091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D1174">
              <w:rPr>
                <w:rFonts w:ascii="Arial" w:hAnsi="Arial" w:cs="Arial"/>
                <w:sz w:val="20"/>
              </w:rPr>
              <w:t xml:space="preserve">                                     Ne</w:t>
            </w:r>
            <w:r w:rsidR="00AF11BF">
              <w:rPr>
                <w:rFonts w:ascii="Arial" w:hAnsi="Arial" w:cs="Arial"/>
                <w:sz w:val="20"/>
              </w:rPr>
              <w:t xml:space="preserve">i </w:t>
            </w:r>
            <w:sdt>
              <w:sdtPr>
                <w:rPr>
                  <w:rFonts w:ascii="Arial" w:hAnsi="Arial" w:cs="Arial"/>
                  <w:sz w:val="20"/>
                </w:rPr>
                <w:id w:val="20781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59BBE0DB" w14:textId="77777777" w:rsidR="005E675C" w:rsidRPr="005D1174" w:rsidRDefault="005E675C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</w:rPr>
      </w:pP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949"/>
        <w:gridCol w:w="2957"/>
      </w:tblGrid>
      <w:tr w:rsidR="009E2DCF" w:rsidRPr="005D1174" w14:paraId="0A937E42" w14:textId="77777777" w:rsidTr="00AF11BF">
        <w:tc>
          <w:tcPr>
            <w:tcW w:w="5000" w:type="pct"/>
            <w:gridSpan w:val="3"/>
            <w:shd w:val="clear" w:color="auto" w:fill="D9D9D9"/>
            <w:vAlign w:val="center"/>
          </w:tcPr>
          <w:p w14:paraId="17AE08C7" w14:textId="77777777" w:rsidR="009E2DCF" w:rsidRPr="005D1174" w:rsidRDefault="002B282E" w:rsidP="00E27D5A">
            <w:pPr>
              <w:pStyle w:val="Bunntekst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ind w:left="219" w:hanging="219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V</w:t>
            </w:r>
            <w:r w:rsidR="005E675C" w:rsidRPr="005D1174">
              <w:rPr>
                <w:rFonts w:ascii="Arial" w:hAnsi="Arial" w:cs="Arial"/>
                <w:b/>
                <w:bCs/>
                <w:sz w:val="20"/>
              </w:rPr>
              <w:t>irksomheten</w:t>
            </w:r>
            <w:r w:rsidR="009E2DCF" w:rsidRPr="005D11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9E2DCF" w:rsidRPr="005D1174" w14:paraId="43C4350E" w14:textId="77777777" w:rsidTr="00AF11BF">
        <w:trPr>
          <w:cantSplit/>
          <w:trHeight w:val="335"/>
        </w:trPr>
        <w:tc>
          <w:tcPr>
            <w:tcW w:w="1890" w:type="pct"/>
            <w:vAlign w:val="center"/>
          </w:tcPr>
          <w:p w14:paraId="575F53C9" w14:textId="737BB7E3" w:rsidR="00E27D5A" w:rsidRPr="005D1174" w:rsidRDefault="009E2DCF" w:rsidP="008C560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Navn på virksomheten</w:t>
            </w:r>
          </w:p>
        </w:tc>
        <w:tc>
          <w:tcPr>
            <w:tcW w:w="3110" w:type="pct"/>
            <w:gridSpan w:val="2"/>
            <w:vAlign w:val="center"/>
          </w:tcPr>
          <w:p w14:paraId="7F1E2D7E" w14:textId="77777777" w:rsidR="009E2DCF" w:rsidRPr="005D1174" w:rsidRDefault="009E2DCF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B282E" w:rsidRPr="005D1174" w14:paraId="4696F277" w14:textId="77777777" w:rsidTr="00AF11BF">
        <w:trPr>
          <w:cantSplit/>
          <w:trHeight w:val="257"/>
        </w:trPr>
        <w:tc>
          <w:tcPr>
            <w:tcW w:w="1890" w:type="pct"/>
            <w:vAlign w:val="center"/>
          </w:tcPr>
          <w:p w14:paraId="593444B5" w14:textId="703C23F9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Virksomhetens eier</w:t>
            </w:r>
          </w:p>
        </w:tc>
        <w:tc>
          <w:tcPr>
            <w:tcW w:w="3110" w:type="pct"/>
            <w:gridSpan w:val="2"/>
            <w:vAlign w:val="center"/>
          </w:tcPr>
          <w:p w14:paraId="453CBFCD" w14:textId="77777777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25A51" w:rsidRPr="005D1174" w14:paraId="1A629E76" w14:textId="77777777" w:rsidTr="00AF11BF">
        <w:trPr>
          <w:cantSplit/>
          <w:trHeight w:val="229"/>
        </w:trPr>
        <w:tc>
          <w:tcPr>
            <w:tcW w:w="1890" w:type="pct"/>
            <w:vMerge w:val="restart"/>
            <w:vAlign w:val="center"/>
          </w:tcPr>
          <w:p w14:paraId="27E094A7" w14:textId="4E3D0064" w:rsidR="00425A51" w:rsidRPr="005D1174" w:rsidRDefault="00425A51" w:rsidP="00425A51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Kontaktperson for virksomhetens eier</w:t>
            </w:r>
          </w:p>
        </w:tc>
        <w:tc>
          <w:tcPr>
            <w:tcW w:w="3110" w:type="pct"/>
            <w:gridSpan w:val="2"/>
            <w:vAlign w:val="center"/>
          </w:tcPr>
          <w:p w14:paraId="6DB380D7" w14:textId="77777777" w:rsidR="00425A51" w:rsidRPr="005D1174" w:rsidRDefault="00425A51" w:rsidP="003A6A7C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5A51" w:rsidRPr="005D1174" w14:paraId="144AF24D" w14:textId="77777777" w:rsidTr="00AF11BF">
        <w:trPr>
          <w:cantSplit/>
          <w:trHeight w:val="229"/>
        </w:trPr>
        <w:tc>
          <w:tcPr>
            <w:tcW w:w="1890" w:type="pct"/>
            <w:vMerge/>
            <w:vAlign w:val="center"/>
          </w:tcPr>
          <w:p w14:paraId="5465CD23" w14:textId="77777777" w:rsidR="00425A51" w:rsidRPr="005D1174" w:rsidRDefault="00425A51" w:rsidP="003A6A7C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pct"/>
            <w:vAlign w:val="center"/>
          </w:tcPr>
          <w:p w14:paraId="607BA15D" w14:textId="0B399142" w:rsidR="00425A51" w:rsidRPr="005D1174" w:rsidRDefault="00E51CA5" w:rsidP="003A6A7C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425A51" w:rsidRPr="005D1174">
              <w:rPr>
                <w:rFonts w:ascii="Arial" w:hAnsi="Arial" w:cs="Arial"/>
                <w:sz w:val="20"/>
              </w:rPr>
              <w:t>-</w:t>
            </w:r>
            <w:r w:rsidR="00C81FD6">
              <w:rPr>
                <w:rFonts w:ascii="Arial" w:hAnsi="Arial" w:cs="Arial"/>
                <w:sz w:val="20"/>
              </w:rPr>
              <w:t>post:</w:t>
            </w:r>
          </w:p>
        </w:tc>
        <w:tc>
          <w:tcPr>
            <w:tcW w:w="1557" w:type="pct"/>
            <w:vAlign w:val="center"/>
          </w:tcPr>
          <w:p w14:paraId="01EA4AF9" w14:textId="00CC66A0" w:rsidR="00425A51" w:rsidRPr="005D1174" w:rsidRDefault="00425A51" w:rsidP="003A6A7C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Tlf</w:t>
            </w:r>
            <w:r w:rsidR="00C81FD6">
              <w:rPr>
                <w:rFonts w:ascii="Arial" w:hAnsi="Arial" w:cs="Arial"/>
                <w:sz w:val="20"/>
              </w:rPr>
              <w:t>.</w:t>
            </w:r>
            <w:r w:rsidR="00E51CA5">
              <w:rPr>
                <w:rFonts w:ascii="Arial" w:hAnsi="Arial" w:cs="Arial"/>
                <w:sz w:val="20"/>
              </w:rPr>
              <w:t>:</w:t>
            </w:r>
          </w:p>
        </w:tc>
      </w:tr>
      <w:tr w:rsidR="00425A51" w:rsidRPr="005D1174" w14:paraId="7578FC22" w14:textId="77777777" w:rsidTr="00AF11BF">
        <w:trPr>
          <w:cantSplit/>
          <w:trHeight w:val="257"/>
        </w:trPr>
        <w:tc>
          <w:tcPr>
            <w:tcW w:w="1890" w:type="pct"/>
            <w:vAlign w:val="center"/>
          </w:tcPr>
          <w:p w14:paraId="1A3E1E2A" w14:textId="68F0A7E4" w:rsidR="00425A51" w:rsidRPr="005D1174" w:rsidRDefault="00425A51" w:rsidP="00425A51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Stedsadress</w:t>
            </w:r>
            <w:r w:rsidR="00E51CA5">
              <w:rPr>
                <w:rFonts w:ascii="Arial" w:hAnsi="Arial" w:cs="Arial"/>
                <w:sz w:val="20"/>
              </w:rPr>
              <w:t>e</w:t>
            </w:r>
            <w:r w:rsidRPr="005D1174">
              <w:rPr>
                <w:rFonts w:ascii="Arial" w:hAnsi="Arial" w:cs="Arial"/>
                <w:sz w:val="20"/>
              </w:rPr>
              <w:t xml:space="preserve"> </w:t>
            </w:r>
          </w:p>
          <w:p w14:paraId="5C17DF7D" w14:textId="77777777" w:rsidR="00425A51" w:rsidRPr="005D1174" w:rsidRDefault="00425A51" w:rsidP="00425A51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Beskriv i vedlegg om det er mer enn en bygning og lokasjon for alle bygg</w:t>
            </w:r>
          </w:p>
        </w:tc>
        <w:tc>
          <w:tcPr>
            <w:tcW w:w="3110" w:type="pct"/>
            <w:gridSpan w:val="2"/>
            <w:vAlign w:val="center"/>
          </w:tcPr>
          <w:p w14:paraId="1AE59B06" w14:textId="77777777" w:rsidR="00425A51" w:rsidRPr="005D1174" w:rsidRDefault="00425A51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2DCF" w:rsidRPr="005D1174" w14:paraId="134C3B58" w14:textId="77777777" w:rsidTr="00AF11BF">
        <w:trPr>
          <w:cantSplit/>
          <w:trHeight w:val="257"/>
        </w:trPr>
        <w:tc>
          <w:tcPr>
            <w:tcW w:w="1890" w:type="pct"/>
            <w:vAlign w:val="center"/>
          </w:tcPr>
          <w:p w14:paraId="3D6DA514" w14:textId="4E7AAE41" w:rsidR="009E2DCF" w:rsidRPr="005D1174" w:rsidRDefault="00425A51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Postadresse</w:t>
            </w:r>
          </w:p>
        </w:tc>
        <w:tc>
          <w:tcPr>
            <w:tcW w:w="3110" w:type="pct"/>
            <w:gridSpan w:val="2"/>
            <w:vAlign w:val="center"/>
          </w:tcPr>
          <w:p w14:paraId="3262CC81" w14:textId="77777777" w:rsidR="009E2DCF" w:rsidRPr="005D1174" w:rsidRDefault="009E2DCF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B282E" w:rsidRPr="005D1174" w14:paraId="555F4101" w14:textId="77777777" w:rsidTr="00AF11BF">
        <w:trPr>
          <w:cantSplit/>
          <w:trHeight w:val="229"/>
        </w:trPr>
        <w:tc>
          <w:tcPr>
            <w:tcW w:w="1890" w:type="pct"/>
            <w:vMerge w:val="restart"/>
            <w:vAlign w:val="center"/>
          </w:tcPr>
          <w:p w14:paraId="6E8D6792" w14:textId="77777777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Daglig leder (rektor, styrer, leder)</w:t>
            </w:r>
          </w:p>
          <w:p w14:paraId="41CB4C9E" w14:textId="77777777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pct"/>
            <w:gridSpan w:val="2"/>
            <w:vAlign w:val="center"/>
          </w:tcPr>
          <w:p w14:paraId="2F47178D" w14:textId="77777777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282E" w:rsidRPr="005D1174" w14:paraId="323D9B13" w14:textId="77777777" w:rsidTr="00AF11BF">
        <w:trPr>
          <w:cantSplit/>
          <w:trHeight w:val="229"/>
        </w:trPr>
        <w:tc>
          <w:tcPr>
            <w:tcW w:w="1890" w:type="pct"/>
            <w:vMerge/>
            <w:vAlign w:val="center"/>
          </w:tcPr>
          <w:p w14:paraId="424DB9D3" w14:textId="77777777" w:rsidR="002B282E" w:rsidRPr="005D1174" w:rsidRDefault="002B282E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pct"/>
            <w:vAlign w:val="center"/>
          </w:tcPr>
          <w:p w14:paraId="3ADEB429" w14:textId="4ED42718" w:rsidR="002B282E" w:rsidRPr="005D1174" w:rsidRDefault="00E51CA5" w:rsidP="002B282E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  <w:tc>
          <w:tcPr>
            <w:tcW w:w="1557" w:type="pct"/>
            <w:vAlign w:val="center"/>
          </w:tcPr>
          <w:p w14:paraId="0CB260F0" w14:textId="5BC0716E" w:rsidR="002B282E" w:rsidRPr="005D1174" w:rsidRDefault="002B282E" w:rsidP="002B282E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Tlf</w:t>
            </w:r>
            <w:r w:rsidR="00E51CA5">
              <w:rPr>
                <w:rFonts w:ascii="Arial" w:hAnsi="Arial" w:cs="Arial"/>
                <w:sz w:val="20"/>
              </w:rPr>
              <w:t>.:</w:t>
            </w:r>
          </w:p>
        </w:tc>
      </w:tr>
      <w:tr w:rsidR="00441ACB" w:rsidRPr="005D1174" w14:paraId="7A1C5D53" w14:textId="77777777" w:rsidTr="00AF11BF">
        <w:trPr>
          <w:cantSplit/>
          <w:trHeight w:val="285"/>
        </w:trPr>
        <w:tc>
          <w:tcPr>
            <w:tcW w:w="1890" w:type="pct"/>
            <w:vAlign w:val="center"/>
          </w:tcPr>
          <w:p w14:paraId="0072F11D" w14:textId="1F222595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Antall ansatte/årsverk</w:t>
            </w:r>
          </w:p>
        </w:tc>
        <w:tc>
          <w:tcPr>
            <w:tcW w:w="3110" w:type="pct"/>
            <w:gridSpan w:val="2"/>
            <w:vAlign w:val="center"/>
          </w:tcPr>
          <w:p w14:paraId="54988468" w14:textId="77777777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1ACB" w:rsidRPr="005D1174" w14:paraId="49AA3DD1" w14:textId="77777777" w:rsidTr="00AF11BF">
        <w:trPr>
          <w:cantSplit/>
          <w:trHeight w:val="285"/>
        </w:trPr>
        <w:tc>
          <w:tcPr>
            <w:tcW w:w="1890" w:type="pct"/>
            <w:vAlign w:val="center"/>
          </w:tcPr>
          <w:p w14:paraId="2D3532C3" w14:textId="1FE5BB3A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Barnehageplasser (over/under 3 år)</w:t>
            </w:r>
          </w:p>
        </w:tc>
        <w:tc>
          <w:tcPr>
            <w:tcW w:w="3110" w:type="pct"/>
            <w:gridSpan w:val="2"/>
            <w:vAlign w:val="center"/>
          </w:tcPr>
          <w:p w14:paraId="6CE9352F" w14:textId="77777777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1ACB" w:rsidRPr="005D1174" w14:paraId="64A18DA2" w14:textId="77777777" w:rsidTr="00AF11BF">
        <w:trPr>
          <w:cantSplit/>
          <w:trHeight w:val="285"/>
        </w:trPr>
        <w:tc>
          <w:tcPr>
            <w:tcW w:w="1890" w:type="pct"/>
            <w:vAlign w:val="center"/>
          </w:tcPr>
          <w:p w14:paraId="23124A94" w14:textId="4B4C550B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Elevtall</w:t>
            </w:r>
          </w:p>
        </w:tc>
        <w:tc>
          <w:tcPr>
            <w:tcW w:w="3110" w:type="pct"/>
            <w:gridSpan w:val="2"/>
            <w:vAlign w:val="center"/>
          </w:tcPr>
          <w:p w14:paraId="0FC3C677" w14:textId="77777777" w:rsidR="00441ACB" w:rsidRPr="005D1174" w:rsidRDefault="00441ACB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2DCF" w:rsidRPr="005D1174" w14:paraId="3678D32F" w14:textId="77777777" w:rsidTr="00AF11BF">
        <w:trPr>
          <w:cantSplit/>
          <w:trHeight w:val="463"/>
        </w:trPr>
        <w:tc>
          <w:tcPr>
            <w:tcW w:w="1890" w:type="pct"/>
            <w:vAlign w:val="center"/>
          </w:tcPr>
          <w:p w14:paraId="24C367DB" w14:textId="7365B536" w:rsidR="009E2DCF" w:rsidRPr="005D1174" w:rsidRDefault="005E675C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 xml:space="preserve"> Planlagt </w:t>
            </w:r>
            <w:r w:rsidR="002B282E" w:rsidRPr="005D1174">
              <w:rPr>
                <w:rFonts w:ascii="Arial" w:hAnsi="Arial" w:cs="Arial"/>
                <w:b/>
                <w:bCs/>
                <w:sz w:val="20"/>
              </w:rPr>
              <w:t xml:space="preserve">dato </w:t>
            </w:r>
            <w:r w:rsidRPr="005D1174">
              <w:rPr>
                <w:rFonts w:ascii="Arial" w:hAnsi="Arial" w:cs="Arial"/>
                <w:b/>
                <w:bCs/>
                <w:sz w:val="20"/>
              </w:rPr>
              <w:t>oppstart/drift</w:t>
            </w:r>
          </w:p>
        </w:tc>
        <w:tc>
          <w:tcPr>
            <w:tcW w:w="3110" w:type="pct"/>
            <w:gridSpan w:val="2"/>
            <w:vAlign w:val="center"/>
          </w:tcPr>
          <w:p w14:paraId="7773F487" w14:textId="77777777" w:rsidR="009E2DCF" w:rsidRPr="005D1174" w:rsidRDefault="009E2DCF" w:rsidP="00670A1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44A7A87" w14:textId="77777777" w:rsidR="009E2DCF" w:rsidRPr="005D1174" w:rsidRDefault="009E2DCF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854"/>
      </w:tblGrid>
      <w:tr w:rsidR="00C37BE3" w:rsidRPr="005D1174" w14:paraId="136E32F8" w14:textId="77777777" w:rsidTr="00AF11BF">
        <w:tc>
          <w:tcPr>
            <w:tcW w:w="9493" w:type="dxa"/>
            <w:gridSpan w:val="2"/>
            <w:shd w:val="clear" w:color="auto" w:fill="D9D9D9"/>
          </w:tcPr>
          <w:p w14:paraId="484B7FAF" w14:textId="77777777" w:rsidR="00C37BE3" w:rsidRPr="005D1174" w:rsidRDefault="00C37BE3" w:rsidP="00F85DC0">
            <w:pPr>
              <w:ind w:right="-567"/>
              <w:rPr>
                <w:rFonts w:ascii="Arial" w:hAnsi="Arial" w:cs="Arial"/>
                <w:bCs/>
                <w:iCs/>
                <w:sz w:val="20"/>
              </w:rPr>
            </w:pPr>
            <w:r w:rsidRPr="005D1174">
              <w:rPr>
                <w:rFonts w:ascii="Arial" w:hAnsi="Arial" w:cs="Arial"/>
                <w:b/>
                <w:sz w:val="20"/>
              </w:rPr>
              <w:t>2. Opplysninger om søker</w:t>
            </w:r>
          </w:p>
        </w:tc>
      </w:tr>
      <w:tr w:rsidR="00C37BE3" w:rsidRPr="005D1174" w14:paraId="0B7EB259" w14:textId="77777777" w:rsidTr="00AF11BF">
        <w:tc>
          <w:tcPr>
            <w:tcW w:w="3639" w:type="dxa"/>
            <w:shd w:val="clear" w:color="auto" w:fill="auto"/>
          </w:tcPr>
          <w:p w14:paraId="05A61822" w14:textId="2B3158A3" w:rsidR="00C37BE3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Organisasjonsnavn</w:t>
            </w:r>
          </w:p>
        </w:tc>
        <w:tc>
          <w:tcPr>
            <w:tcW w:w="5854" w:type="dxa"/>
            <w:shd w:val="clear" w:color="auto" w:fill="auto"/>
          </w:tcPr>
          <w:p w14:paraId="4FF88121" w14:textId="77777777" w:rsidR="00C37BE3" w:rsidRPr="005D1174" w:rsidRDefault="00C37BE3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B282E" w:rsidRPr="005D1174" w14:paraId="3D23F17E" w14:textId="77777777" w:rsidTr="00AF11BF">
        <w:tc>
          <w:tcPr>
            <w:tcW w:w="3639" w:type="dxa"/>
            <w:shd w:val="clear" w:color="auto" w:fill="auto"/>
          </w:tcPr>
          <w:p w14:paraId="168CAE44" w14:textId="4ED70D98" w:rsidR="002B282E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Organisasjonsnummer </w:t>
            </w:r>
          </w:p>
        </w:tc>
        <w:tc>
          <w:tcPr>
            <w:tcW w:w="5854" w:type="dxa"/>
            <w:shd w:val="clear" w:color="auto" w:fill="auto"/>
          </w:tcPr>
          <w:p w14:paraId="2E062771" w14:textId="77777777" w:rsidR="002B282E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26F447A4" w14:textId="77777777" w:rsidR="002B282E" w:rsidRPr="005D1174" w:rsidRDefault="002B282E" w:rsidP="00C37BE3">
      <w:pPr>
        <w:pStyle w:val="Bunntekst"/>
        <w:tabs>
          <w:tab w:val="clear" w:pos="4536"/>
          <w:tab w:val="clear" w:pos="9072"/>
        </w:tabs>
        <w:ind w:left="851"/>
        <w:rPr>
          <w:rFonts w:ascii="Arial" w:hAnsi="Arial" w:cs="Arial"/>
          <w:sz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865"/>
      </w:tblGrid>
      <w:tr w:rsidR="002B282E" w:rsidRPr="005D1174" w14:paraId="69CD1890" w14:textId="77777777" w:rsidTr="00AF11BF">
        <w:tc>
          <w:tcPr>
            <w:tcW w:w="9493" w:type="dxa"/>
            <w:gridSpan w:val="2"/>
            <w:shd w:val="clear" w:color="auto" w:fill="D9D9D9"/>
          </w:tcPr>
          <w:p w14:paraId="046D2264" w14:textId="77777777" w:rsidR="002B282E" w:rsidRPr="005D1174" w:rsidRDefault="002B282E" w:rsidP="00F85DC0">
            <w:pPr>
              <w:ind w:right="-567"/>
              <w:rPr>
                <w:rFonts w:ascii="Arial" w:hAnsi="Arial" w:cs="Arial"/>
                <w:bCs/>
                <w:iCs/>
                <w:sz w:val="20"/>
              </w:rPr>
            </w:pPr>
            <w:r w:rsidRPr="005D1174">
              <w:rPr>
                <w:rFonts w:ascii="Arial" w:hAnsi="Arial" w:cs="Arial"/>
                <w:b/>
                <w:sz w:val="20"/>
              </w:rPr>
              <w:t>2. Prosjektleder/kontaktperson</w:t>
            </w:r>
            <w:r w:rsidR="003F5FA9" w:rsidRPr="005D1174">
              <w:rPr>
                <w:rFonts w:ascii="Arial" w:hAnsi="Arial" w:cs="Arial"/>
                <w:b/>
                <w:sz w:val="20"/>
              </w:rPr>
              <w:t xml:space="preserve"> for søknad</w:t>
            </w:r>
          </w:p>
        </w:tc>
      </w:tr>
      <w:tr w:rsidR="002B282E" w:rsidRPr="005D1174" w14:paraId="5D5B14B8" w14:textId="77777777" w:rsidTr="00AF11BF">
        <w:tc>
          <w:tcPr>
            <w:tcW w:w="3628" w:type="dxa"/>
            <w:shd w:val="clear" w:color="auto" w:fill="auto"/>
          </w:tcPr>
          <w:p w14:paraId="7C343C07" w14:textId="77777777" w:rsidR="002B282E" w:rsidRPr="005D1174" w:rsidRDefault="003F5FA9" w:rsidP="00F85DC0">
            <w:pPr>
              <w:pStyle w:val="Bunn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865" w:type="dxa"/>
            <w:shd w:val="clear" w:color="auto" w:fill="auto"/>
          </w:tcPr>
          <w:p w14:paraId="7AEFD213" w14:textId="77777777" w:rsidR="002B282E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B282E" w:rsidRPr="005D1174" w14:paraId="04AD4617" w14:textId="77777777" w:rsidTr="00AF11BF">
        <w:tc>
          <w:tcPr>
            <w:tcW w:w="3628" w:type="dxa"/>
            <w:shd w:val="clear" w:color="auto" w:fill="auto"/>
          </w:tcPr>
          <w:p w14:paraId="0A36AD64" w14:textId="7A6CE8BC" w:rsidR="002B282E" w:rsidRPr="005D1174" w:rsidRDefault="003F5FA9" w:rsidP="00F85DC0">
            <w:pPr>
              <w:pStyle w:val="Bunn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E</w:t>
            </w:r>
            <w:r w:rsidR="00C81FD6">
              <w:rPr>
                <w:rFonts w:ascii="Arial" w:hAnsi="Arial" w:cs="Arial"/>
                <w:sz w:val="20"/>
              </w:rPr>
              <w:t>-post</w:t>
            </w:r>
          </w:p>
        </w:tc>
        <w:tc>
          <w:tcPr>
            <w:tcW w:w="5865" w:type="dxa"/>
            <w:shd w:val="clear" w:color="auto" w:fill="auto"/>
          </w:tcPr>
          <w:p w14:paraId="6EA680EF" w14:textId="77777777" w:rsidR="002B282E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B282E" w:rsidRPr="005D1174" w14:paraId="7E62F505" w14:textId="77777777" w:rsidTr="00AF11BF">
        <w:tc>
          <w:tcPr>
            <w:tcW w:w="3628" w:type="dxa"/>
            <w:shd w:val="clear" w:color="auto" w:fill="auto"/>
          </w:tcPr>
          <w:p w14:paraId="06669E2D" w14:textId="3AEEBAA9" w:rsidR="002B282E" w:rsidRPr="005D1174" w:rsidRDefault="003F5FA9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Tlf</w:t>
            </w:r>
            <w:r w:rsidR="00C81F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65" w:type="dxa"/>
            <w:shd w:val="clear" w:color="auto" w:fill="auto"/>
          </w:tcPr>
          <w:p w14:paraId="29CED235" w14:textId="77777777" w:rsidR="002B282E" w:rsidRPr="005D1174" w:rsidRDefault="002B282E" w:rsidP="00F85DC0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55EC2BE" w14:textId="77777777" w:rsidR="002B282E" w:rsidRPr="005D1174" w:rsidRDefault="002B282E" w:rsidP="00C37BE3">
      <w:pPr>
        <w:pStyle w:val="Bunntekst"/>
        <w:tabs>
          <w:tab w:val="clear" w:pos="4536"/>
          <w:tab w:val="clear" w:pos="9072"/>
        </w:tabs>
        <w:ind w:left="851"/>
        <w:rPr>
          <w:rFonts w:ascii="Arial" w:hAnsi="Arial" w:cs="Arial"/>
          <w:sz w:val="20"/>
        </w:rPr>
      </w:pPr>
    </w:p>
    <w:p w14:paraId="3F429DE1" w14:textId="77777777" w:rsidR="005D1174" w:rsidRDefault="005D1174" w:rsidP="00F85DC0">
      <w:pPr>
        <w:pStyle w:val="Bunntekst"/>
        <w:tabs>
          <w:tab w:val="clear" w:pos="4536"/>
          <w:tab w:val="clear" w:pos="9072"/>
          <w:tab w:val="right" w:pos="3324"/>
        </w:tabs>
        <w:ind w:left="-72"/>
        <w:rPr>
          <w:rFonts w:ascii="Arial" w:hAnsi="Arial" w:cs="Arial"/>
          <w:b/>
          <w:bCs/>
          <w:sz w:val="20"/>
        </w:rPr>
      </w:pPr>
    </w:p>
    <w:p w14:paraId="5D68B85D" w14:textId="77777777" w:rsidR="005D1174" w:rsidRDefault="005D1174" w:rsidP="00F85DC0">
      <w:pPr>
        <w:pStyle w:val="Bunntekst"/>
        <w:tabs>
          <w:tab w:val="clear" w:pos="4536"/>
          <w:tab w:val="clear" w:pos="9072"/>
          <w:tab w:val="right" w:pos="3324"/>
        </w:tabs>
        <w:ind w:left="-72"/>
        <w:rPr>
          <w:rFonts w:ascii="Arial" w:hAnsi="Arial" w:cs="Arial"/>
          <w:b/>
          <w:bCs/>
          <w:sz w:val="20"/>
        </w:rPr>
      </w:pPr>
    </w:p>
    <w:p w14:paraId="0F61CBAB" w14:textId="41E6CE8B" w:rsidR="00C37BE3" w:rsidRPr="005D1174" w:rsidRDefault="00C37BE3" w:rsidP="00F85DC0">
      <w:pPr>
        <w:pStyle w:val="Bunntekst"/>
        <w:tabs>
          <w:tab w:val="clear" w:pos="4536"/>
          <w:tab w:val="clear" w:pos="9072"/>
          <w:tab w:val="right" w:pos="3324"/>
        </w:tabs>
        <w:ind w:left="-72"/>
        <w:rPr>
          <w:rFonts w:ascii="Arial" w:hAnsi="Arial" w:cs="Arial"/>
          <w:b/>
          <w:bCs/>
          <w:szCs w:val="24"/>
        </w:rPr>
      </w:pPr>
      <w:r w:rsidRPr="005D1174">
        <w:rPr>
          <w:rFonts w:ascii="Arial" w:hAnsi="Arial" w:cs="Arial"/>
          <w:b/>
          <w:bCs/>
          <w:szCs w:val="24"/>
        </w:rPr>
        <w:lastRenderedPageBreak/>
        <w:t>Trinn</w:t>
      </w:r>
      <w:r w:rsidR="00304A61">
        <w:rPr>
          <w:rFonts w:ascii="Arial" w:hAnsi="Arial" w:cs="Arial"/>
          <w:b/>
          <w:bCs/>
          <w:szCs w:val="24"/>
        </w:rPr>
        <w:t xml:space="preserve"> </w:t>
      </w:r>
      <w:r w:rsidRPr="005D1174">
        <w:rPr>
          <w:rFonts w:ascii="Arial" w:hAnsi="Arial" w:cs="Arial"/>
          <w:b/>
          <w:bCs/>
          <w:szCs w:val="24"/>
        </w:rPr>
        <w:t>1 – Søknad om godkjenning iht</w:t>
      </w:r>
      <w:r w:rsidR="00AF11BF">
        <w:rPr>
          <w:rFonts w:ascii="Arial" w:hAnsi="Arial" w:cs="Arial"/>
          <w:b/>
          <w:bCs/>
          <w:szCs w:val="24"/>
        </w:rPr>
        <w:t>.</w:t>
      </w:r>
      <w:r w:rsidRPr="005D1174">
        <w:rPr>
          <w:rFonts w:ascii="Arial" w:hAnsi="Arial" w:cs="Arial"/>
          <w:b/>
          <w:bCs/>
          <w:szCs w:val="24"/>
        </w:rPr>
        <w:t xml:space="preserve"> forskriftens § 15:</w:t>
      </w:r>
    </w:p>
    <w:p w14:paraId="37335A23" w14:textId="77777777" w:rsidR="005D1174" w:rsidRDefault="005D1174" w:rsidP="00C37BE3">
      <w:pPr>
        <w:rPr>
          <w:rFonts w:ascii="Arial" w:hAnsi="Arial" w:cs="Arial"/>
          <w:i/>
          <w:iCs/>
          <w:sz w:val="20"/>
        </w:rPr>
      </w:pPr>
    </w:p>
    <w:p w14:paraId="35CF0E07" w14:textId="00224366" w:rsidR="00C37BE3" w:rsidRPr="000E399D" w:rsidRDefault="00C37BE3" w:rsidP="00C37BE3">
      <w:pPr>
        <w:rPr>
          <w:rFonts w:ascii="Arial" w:hAnsi="Arial" w:cs="Arial"/>
          <w:sz w:val="20"/>
        </w:rPr>
      </w:pPr>
      <w:r w:rsidRPr="000E399D">
        <w:rPr>
          <w:rFonts w:ascii="Arial" w:hAnsi="Arial" w:cs="Arial"/>
          <w:sz w:val="20"/>
        </w:rPr>
        <w:t>Før oppstart av driften skal virksomheten være godkjent av kommunen. Søknad skal fremlegges for kommunen når det foreligger plan for etablering, utvidelse eller endring av virksomheten.</w:t>
      </w:r>
    </w:p>
    <w:p w14:paraId="6359F124" w14:textId="3D804538" w:rsidR="00C37BE3" w:rsidRPr="000E399D" w:rsidRDefault="00C37BE3" w:rsidP="00C37BE3">
      <w:pPr>
        <w:rPr>
          <w:rFonts w:ascii="Arial" w:hAnsi="Arial" w:cs="Arial"/>
          <w:sz w:val="20"/>
        </w:rPr>
      </w:pPr>
      <w:r w:rsidRPr="000E399D">
        <w:rPr>
          <w:rFonts w:ascii="Arial" w:hAnsi="Arial" w:cs="Arial"/>
          <w:sz w:val="20"/>
        </w:rPr>
        <w:t>Godkjenningssøknad skal inneholde dokumentasjon på hvordan virksomheten skal etableres, bygges og drives i samsvar med forskriften.</w:t>
      </w:r>
    </w:p>
    <w:p w14:paraId="0C84E0AD" w14:textId="77777777" w:rsidR="00670A14" w:rsidRPr="005D1174" w:rsidRDefault="00670A14" w:rsidP="00C37BE3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994"/>
      </w:tblGrid>
      <w:tr w:rsidR="001770DA" w:rsidRPr="005D1174" w14:paraId="7C58975A" w14:textId="77777777" w:rsidTr="00F85DC0">
        <w:tc>
          <w:tcPr>
            <w:tcW w:w="8330" w:type="dxa"/>
            <w:shd w:val="clear" w:color="auto" w:fill="auto"/>
          </w:tcPr>
          <w:p w14:paraId="60AC0438" w14:textId="77777777" w:rsidR="001770DA" w:rsidRPr="005D1174" w:rsidRDefault="00441ACB" w:rsidP="00441ACB">
            <w:pPr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Vedlegges søknaden:</w:t>
            </w:r>
          </w:p>
        </w:tc>
        <w:tc>
          <w:tcPr>
            <w:tcW w:w="905" w:type="dxa"/>
            <w:shd w:val="clear" w:color="auto" w:fill="auto"/>
          </w:tcPr>
          <w:p w14:paraId="422ABB19" w14:textId="4306FF03" w:rsidR="001770DA" w:rsidRPr="005D1174" w:rsidRDefault="001770DA" w:rsidP="00F85D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Vedlegg nr</w:t>
            </w:r>
            <w:r w:rsidR="00AF11BF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8C5604" w:rsidRPr="005D1174" w14:paraId="2C3B6841" w14:textId="77777777" w:rsidTr="00F85DC0">
        <w:tc>
          <w:tcPr>
            <w:tcW w:w="8330" w:type="dxa"/>
            <w:shd w:val="clear" w:color="auto" w:fill="auto"/>
          </w:tcPr>
          <w:p w14:paraId="6DB35FC3" w14:textId="170ED1D7" w:rsidR="001770DA" w:rsidRPr="005D1174" w:rsidRDefault="001770DA" w:rsidP="00F85DC0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Ved renovering/utvidelse</w:t>
            </w:r>
            <w:r w:rsidRPr="005D1174">
              <w:rPr>
                <w:rFonts w:ascii="Arial" w:hAnsi="Arial" w:cs="Arial"/>
                <w:sz w:val="20"/>
              </w:rPr>
              <w:t xml:space="preserve"> – byggeår for eksisterende bygning og </w:t>
            </w:r>
            <w:r w:rsidRPr="005D1174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>ev. hva som er gjort av tidligere rehabiliteringer eller utvidelser</w:t>
            </w:r>
          </w:p>
          <w:p w14:paraId="156DB6A6" w14:textId="77777777" w:rsidR="008C5604" w:rsidRPr="005D1174" w:rsidRDefault="008C5604" w:rsidP="00F85DC0">
            <w:pPr>
              <w:ind w:left="28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2D04CD0E" w14:textId="77777777" w:rsidR="008C5604" w:rsidRPr="005D1174" w:rsidRDefault="008C5604" w:rsidP="00F85D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C5604" w:rsidRPr="005D1174" w14:paraId="5479DF02" w14:textId="77777777" w:rsidTr="00072F3F">
        <w:trPr>
          <w:trHeight w:val="2256"/>
        </w:trPr>
        <w:tc>
          <w:tcPr>
            <w:tcW w:w="8330" w:type="dxa"/>
            <w:shd w:val="clear" w:color="auto" w:fill="auto"/>
          </w:tcPr>
          <w:p w14:paraId="7E1B5B1A" w14:textId="2E94D942" w:rsidR="001770DA" w:rsidRPr="005D1174" w:rsidRDefault="001770DA" w:rsidP="00F85DC0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Virksomhetens lokaler og uteområde</w:t>
            </w:r>
            <w:r w:rsidR="007C0AC3" w:rsidRPr="005D1174">
              <w:rPr>
                <w:rFonts w:ascii="Arial" w:hAnsi="Arial" w:cs="Arial"/>
                <w:b/>
                <w:bCs/>
                <w:sz w:val="20"/>
              </w:rPr>
              <w:t xml:space="preserve"> (kap</w:t>
            </w:r>
            <w:r w:rsidR="00304A61">
              <w:rPr>
                <w:rFonts w:ascii="Arial" w:hAnsi="Arial" w:cs="Arial"/>
                <w:b/>
                <w:bCs/>
                <w:sz w:val="20"/>
              </w:rPr>
              <w:t>.</w:t>
            </w:r>
            <w:r w:rsidR="007C0AC3" w:rsidRPr="005D1174">
              <w:rPr>
                <w:rFonts w:ascii="Arial" w:hAnsi="Arial" w:cs="Arial"/>
                <w:b/>
                <w:bCs/>
                <w:sz w:val="20"/>
              </w:rPr>
              <w:t xml:space="preserve"> 2 og 3)</w:t>
            </w:r>
            <w:r w:rsidRPr="005D1174">
              <w:rPr>
                <w:rFonts w:ascii="Arial" w:hAnsi="Arial" w:cs="Arial"/>
                <w:sz w:val="20"/>
              </w:rPr>
              <w:t>:</w:t>
            </w:r>
          </w:p>
          <w:p w14:paraId="7A82FE4F" w14:textId="70A80771" w:rsidR="001770DA" w:rsidRPr="005D1174" w:rsidRDefault="0023099E" w:rsidP="00F85DC0">
            <w:pPr>
              <w:numPr>
                <w:ilvl w:val="1"/>
                <w:numId w:val="14"/>
              </w:numPr>
              <w:ind w:left="56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1770DA" w:rsidRPr="005D1174">
              <w:rPr>
                <w:rFonts w:ascii="Arial" w:hAnsi="Arial" w:cs="Arial"/>
                <w:sz w:val="20"/>
              </w:rPr>
              <w:t>lantegninger</w:t>
            </w:r>
            <w:r w:rsidR="005C425E">
              <w:rPr>
                <w:rFonts w:ascii="Arial" w:hAnsi="Arial" w:cs="Arial"/>
                <w:sz w:val="20"/>
              </w:rPr>
              <w:t xml:space="preserve"> og ev. dokumentasjon</w:t>
            </w:r>
            <w:r w:rsidR="001770DA" w:rsidRPr="005D1174">
              <w:rPr>
                <w:rFonts w:ascii="Arial" w:hAnsi="Arial" w:cs="Arial"/>
                <w:sz w:val="20"/>
              </w:rPr>
              <w:t xml:space="preserve"> av alle bygg, uteområde og omgivelser (eventuelle tilleggsarealer). Inkludert romplan, netto innendørs og utendørs </w:t>
            </w:r>
            <w:r w:rsidR="00451432">
              <w:rPr>
                <w:rFonts w:ascii="Arial" w:hAnsi="Arial" w:cs="Arial"/>
                <w:sz w:val="20"/>
              </w:rPr>
              <w:t xml:space="preserve">areal </w:t>
            </w:r>
            <w:r w:rsidR="00B148C9" w:rsidRPr="005D1174">
              <w:rPr>
                <w:rFonts w:ascii="Arial" w:hAnsi="Arial" w:cs="Arial"/>
                <w:sz w:val="20"/>
              </w:rPr>
              <w:t>(</w:t>
            </w:r>
            <w:r w:rsidR="001770DA" w:rsidRPr="005D1174">
              <w:rPr>
                <w:rFonts w:ascii="Arial" w:hAnsi="Arial" w:cs="Arial"/>
                <w:sz w:val="20"/>
              </w:rPr>
              <w:t>leke</w:t>
            </w:r>
            <w:r w:rsidR="00451432">
              <w:rPr>
                <w:rFonts w:ascii="Arial" w:hAnsi="Arial" w:cs="Arial"/>
                <w:sz w:val="20"/>
              </w:rPr>
              <w:t>-</w:t>
            </w:r>
            <w:r w:rsidR="001770DA" w:rsidRPr="005D1174">
              <w:rPr>
                <w:rFonts w:ascii="Arial" w:hAnsi="Arial" w:cs="Arial"/>
                <w:sz w:val="20"/>
              </w:rPr>
              <w:t>/oppholds</w:t>
            </w:r>
            <w:r w:rsidR="00451432">
              <w:rPr>
                <w:rFonts w:ascii="Arial" w:hAnsi="Arial" w:cs="Arial"/>
                <w:sz w:val="20"/>
              </w:rPr>
              <w:t>-</w:t>
            </w:r>
            <w:r w:rsidR="001770DA" w:rsidRPr="005D1174">
              <w:rPr>
                <w:rFonts w:ascii="Arial" w:hAnsi="Arial" w:cs="Arial"/>
                <w:sz w:val="20"/>
              </w:rPr>
              <w:t>/undervisningsareal pr barn/elev</w:t>
            </w:r>
            <w:r w:rsidR="00451432">
              <w:rPr>
                <w:rFonts w:ascii="Arial" w:hAnsi="Arial" w:cs="Arial"/>
                <w:sz w:val="20"/>
              </w:rPr>
              <w:t>)</w:t>
            </w:r>
          </w:p>
          <w:p w14:paraId="0E63254C" w14:textId="25A87FFB" w:rsidR="001770DA" w:rsidRPr="005D1174" w:rsidRDefault="001770DA" w:rsidP="00F85DC0">
            <w:pPr>
              <w:numPr>
                <w:ilvl w:val="1"/>
                <w:numId w:val="14"/>
              </w:numPr>
              <w:ind w:left="567" w:hanging="283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Beskrivelse av inngangsparti (krav til ren</w:t>
            </w:r>
            <w:r w:rsidR="00391C20">
              <w:rPr>
                <w:rFonts w:ascii="Arial" w:hAnsi="Arial" w:cs="Arial"/>
                <w:sz w:val="20"/>
              </w:rPr>
              <w:t>hold</w:t>
            </w:r>
            <w:r w:rsidRPr="005D1174">
              <w:rPr>
                <w:rFonts w:ascii="Arial" w:hAnsi="Arial" w:cs="Arial"/>
                <w:sz w:val="20"/>
              </w:rPr>
              <w:t>) og garderobeforhold</w:t>
            </w:r>
          </w:p>
          <w:p w14:paraId="0C9A8D2F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283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Beliggenhet - beskrivelse</w:t>
            </w:r>
          </w:p>
          <w:p w14:paraId="2026FCDF" w14:textId="52075EEF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Hvordan er det tilrettelagt for å unngå farlige situasjoner ved adkomst</w:t>
            </w:r>
            <w:r w:rsidR="000E5CB5">
              <w:rPr>
                <w:rFonts w:ascii="Arial" w:hAnsi="Arial" w:cs="Arial"/>
                <w:sz w:val="20"/>
              </w:rPr>
              <w:t>?</w:t>
            </w:r>
            <w:r w:rsidRPr="005D1174">
              <w:rPr>
                <w:rFonts w:ascii="Arial" w:hAnsi="Arial" w:cs="Arial"/>
                <w:sz w:val="20"/>
              </w:rPr>
              <w:t xml:space="preserve"> </w:t>
            </w:r>
          </w:p>
          <w:p w14:paraId="12BFC4B7" w14:textId="1CB1D9D2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Beskriv risiko knyttet til trafikk, støy, luft</w:t>
            </w:r>
            <w:r w:rsidR="00425A51" w:rsidRPr="005D1174">
              <w:rPr>
                <w:rFonts w:ascii="Arial" w:hAnsi="Arial" w:cs="Arial"/>
                <w:sz w:val="20"/>
              </w:rPr>
              <w:t>, grunnforhold</w:t>
            </w:r>
            <w:r w:rsidRPr="005D1174">
              <w:rPr>
                <w:rFonts w:ascii="Arial" w:hAnsi="Arial" w:cs="Arial"/>
                <w:sz w:val="20"/>
              </w:rPr>
              <w:t xml:space="preserve"> og topografi </w:t>
            </w:r>
          </w:p>
          <w:p w14:paraId="61EA61D1" w14:textId="44CF5CFF" w:rsidR="008C5604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Planlagt universell utforming</w:t>
            </w:r>
          </w:p>
        </w:tc>
        <w:tc>
          <w:tcPr>
            <w:tcW w:w="905" w:type="dxa"/>
            <w:shd w:val="clear" w:color="auto" w:fill="auto"/>
          </w:tcPr>
          <w:p w14:paraId="77B777BF" w14:textId="77777777" w:rsidR="008C5604" w:rsidRPr="005D1174" w:rsidRDefault="008C5604" w:rsidP="00C37B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C5604" w:rsidRPr="005D1174" w14:paraId="1AB18467" w14:textId="77777777" w:rsidTr="00F85DC0">
        <w:trPr>
          <w:trHeight w:val="4114"/>
        </w:trPr>
        <w:tc>
          <w:tcPr>
            <w:tcW w:w="8330" w:type="dxa"/>
            <w:shd w:val="clear" w:color="auto" w:fill="auto"/>
          </w:tcPr>
          <w:p w14:paraId="626D3D0C" w14:textId="77777777" w:rsidR="001770DA" w:rsidRPr="005D1174" w:rsidRDefault="001770DA" w:rsidP="00F85DC0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Beskrivelse av tiltaket med vekt på å ivareta kravene i forskriften (kap 2</w:t>
            </w:r>
            <w:r w:rsidR="007C0AC3" w:rsidRPr="005D1174">
              <w:rPr>
                <w:rFonts w:ascii="Arial" w:hAnsi="Arial" w:cs="Arial"/>
                <w:b/>
                <w:bCs/>
                <w:sz w:val="20"/>
              </w:rPr>
              <w:t xml:space="preserve"> og 3</w:t>
            </w:r>
            <w:r w:rsidRPr="005D1174">
              <w:rPr>
                <w:rFonts w:ascii="Arial" w:hAnsi="Arial" w:cs="Arial"/>
                <w:b/>
                <w:bCs/>
                <w:sz w:val="20"/>
              </w:rPr>
              <w:t>):</w:t>
            </w:r>
          </w:p>
          <w:p w14:paraId="13CBCFBA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283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Helsemessig tilfredsstillende virksomhet:</w:t>
            </w:r>
          </w:p>
          <w:p w14:paraId="0CECC84C" w14:textId="4DFAA2A9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Behov for å ivareta barn/elever med funksjonsnedsettelse</w:t>
            </w:r>
            <w:r w:rsidR="00425A51" w:rsidRPr="005D1174">
              <w:rPr>
                <w:rFonts w:ascii="Arial" w:hAnsi="Arial" w:cs="Arial"/>
                <w:sz w:val="20"/>
              </w:rPr>
              <w:t xml:space="preserve"> (inkl</w:t>
            </w:r>
            <w:r w:rsidR="000C4FA6">
              <w:rPr>
                <w:rFonts w:ascii="Arial" w:hAnsi="Arial" w:cs="Arial"/>
                <w:sz w:val="20"/>
              </w:rPr>
              <w:t>.</w:t>
            </w:r>
            <w:r w:rsidR="00425A51" w:rsidRPr="005D1174">
              <w:rPr>
                <w:rFonts w:ascii="Arial" w:hAnsi="Arial" w:cs="Arial"/>
                <w:sz w:val="20"/>
              </w:rPr>
              <w:t xml:space="preserve"> spesialrom)</w:t>
            </w:r>
          </w:p>
          <w:p w14:paraId="72CCC826" w14:textId="77777777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Hvordan lokaler og uteområder dekker behov for aktivitet og hvil</w:t>
            </w:r>
            <w:r w:rsidR="00425A51" w:rsidRPr="005D1174">
              <w:rPr>
                <w:rFonts w:ascii="Arial" w:hAnsi="Arial" w:cs="Arial"/>
                <w:sz w:val="20"/>
              </w:rPr>
              <w:t>e</w:t>
            </w:r>
          </w:p>
          <w:p w14:paraId="35275104" w14:textId="5B949CDD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Hvordan </w:t>
            </w:r>
            <w:r w:rsidR="00425A51" w:rsidRPr="005D1174">
              <w:rPr>
                <w:rFonts w:ascii="Arial" w:hAnsi="Arial" w:cs="Arial"/>
                <w:sz w:val="20"/>
              </w:rPr>
              <w:t>utforming av</w:t>
            </w:r>
            <w:r w:rsidRPr="005D1174">
              <w:rPr>
                <w:rFonts w:ascii="Arial" w:hAnsi="Arial" w:cs="Arial"/>
                <w:sz w:val="20"/>
              </w:rPr>
              <w:t xml:space="preserve"> lokaler og uteområder </w:t>
            </w:r>
            <w:r w:rsidR="000C4FA6">
              <w:rPr>
                <w:rFonts w:ascii="Arial" w:hAnsi="Arial" w:cs="Arial"/>
                <w:sz w:val="20"/>
              </w:rPr>
              <w:t xml:space="preserve">sikrer </w:t>
            </w:r>
            <w:r w:rsidRPr="005D1174">
              <w:rPr>
                <w:rFonts w:ascii="Arial" w:hAnsi="Arial" w:cs="Arial"/>
                <w:sz w:val="20"/>
              </w:rPr>
              <w:t>mot skader, ulykker, overgrep, m</w:t>
            </w:r>
            <w:r w:rsidR="000E5CB5">
              <w:rPr>
                <w:rFonts w:ascii="Arial" w:hAnsi="Arial" w:cs="Arial"/>
                <w:sz w:val="20"/>
              </w:rPr>
              <w:t>.</w:t>
            </w:r>
            <w:r w:rsidRPr="005D1174">
              <w:rPr>
                <w:rFonts w:ascii="Arial" w:hAnsi="Arial" w:cs="Arial"/>
                <w:sz w:val="20"/>
              </w:rPr>
              <w:t>m</w:t>
            </w:r>
            <w:r w:rsidR="000C4FA6">
              <w:rPr>
                <w:rFonts w:ascii="Arial" w:hAnsi="Arial" w:cs="Arial"/>
                <w:sz w:val="20"/>
              </w:rPr>
              <w:t>.</w:t>
            </w:r>
          </w:p>
          <w:p w14:paraId="405BDFFE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283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I lokalene </w:t>
            </w:r>
          </w:p>
          <w:p w14:paraId="1FACEF70" w14:textId="5156B8CE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Beskrivelse av tiltak for tilfredsstillende inneklima (luft, ventilasjon, </w:t>
            </w:r>
            <w:r w:rsidR="00072F3F" w:rsidRPr="005D1174">
              <w:rPr>
                <w:rFonts w:ascii="Arial" w:hAnsi="Arial" w:cs="Arial"/>
                <w:sz w:val="20"/>
              </w:rPr>
              <w:t>temperatur og</w:t>
            </w:r>
            <w:r w:rsidRPr="005D1174">
              <w:rPr>
                <w:rFonts w:ascii="Arial" w:hAnsi="Arial" w:cs="Arial"/>
                <w:sz w:val="20"/>
              </w:rPr>
              <w:t xml:space="preserve"> legionella)</w:t>
            </w:r>
          </w:p>
          <w:p w14:paraId="486A5F33" w14:textId="4BF9FF7B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Radon: Brukes det radon</w:t>
            </w:r>
            <w:r w:rsidR="00425A51" w:rsidRPr="005D1174">
              <w:rPr>
                <w:rFonts w:ascii="Arial" w:hAnsi="Arial" w:cs="Arial"/>
                <w:sz w:val="20"/>
              </w:rPr>
              <w:t>tiltak</w:t>
            </w:r>
            <w:r w:rsidRPr="005D1174">
              <w:rPr>
                <w:rFonts w:ascii="Arial" w:hAnsi="Arial" w:cs="Arial"/>
                <w:sz w:val="20"/>
              </w:rPr>
              <w:t xml:space="preserve"> i grunnen</w:t>
            </w:r>
            <w:r w:rsidR="005B4B6E">
              <w:rPr>
                <w:rFonts w:ascii="Arial" w:hAnsi="Arial" w:cs="Arial"/>
                <w:sz w:val="20"/>
              </w:rPr>
              <w:t xml:space="preserve"> og</w:t>
            </w:r>
            <w:r w:rsidRPr="005D1174">
              <w:rPr>
                <w:rFonts w:ascii="Arial" w:hAnsi="Arial" w:cs="Arial"/>
                <w:sz w:val="20"/>
              </w:rPr>
              <w:t xml:space="preserve"> er det målt radon/lagt opp til rutiner for slik måling</w:t>
            </w:r>
            <w:r w:rsidR="000E5CB5">
              <w:rPr>
                <w:rFonts w:ascii="Arial" w:hAnsi="Arial" w:cs="Arial"/>
                <w:sz w:val="20"/>
              </w:rPr>
              <w:t>?</w:t>
            </w:r>
          </w:p>
          <w:p w14:paraId="33D2F441" w14:textId="52177EE4" w:rsidR="001770DA" w:rsidRPr="005D1174" w:rsidRDefault="00425A51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Hvilke </w:t>
            </w:r>
            <w:r w:rsidR="001770DA" w:rsidRPr="005D1174">
              <w:rPr>
                <w:rFonts w:ascii="Arial" w:hAnsi="Arial" w:cs="Arial"/>
                <w:sz w:val="20"/>
              </w:rPr>
              <w:t xml:space="preserve">tiltak </w:t>
            </w:r>
            <w:r w:rsidRPr="005D1174">
              <w:rPr>
                <w:rFonts w:ascii="Arial" w:hAnsi="Arial" w:cs="Arial"/>
                <w:sz w:val="20"/>
              </w:rPr>
              <w:t xml:space="preserve">gjøres </w:t>
            </w:r>
            <w:r w:rsidR="001770DA" w:rsidRPr="005D1174">
              <w:rPr>
                <w:rFonts w:ascii="Arial" w:hAnsi="Arial" w:cs="Arial"/>
                <w:sz w:val="20"/>
              </w:rPr>
              <w:t>for å sikre tilfredsstillende lydforhold ved utforming og materialvalg innendørs og ekstern støy utendørs</w:t>
            </w:r>
            <w:r w:rsidR="00344381">
              <w:rPr>
                <w:rFonts w:ascii="Arial" w:hAnsi="Arial" w:cs="Arial"/>
                <w:sz w:val="20"/>
              </w:rPr>
              <w:t>?</w:t>
            </w:r>
          </w:p>
          <w:p w14:paraId="3EF13B74" w14:textId="6941E0E5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Har alle oppholds- og undervisningsrom (inkl</w:t>
            </w:r>
            <w:r w:rsidR="00457678">
              <w:rPr>
                <w:rFonts w:ascii="Arial" w:hAnsi="Arial" w:cs="Arial"/>
                <w:sz w:val="20"/>
              </w:rPr>
              <w:t>.</w:t>
            </w:r>
            <w:r w:rsidRPr="005D1174">
              <w:rPr>
                <w:rFonts w:ascii="Arial" w:hAnsi="Arial" w:cs="Arial"/>
                <w:sz w:val="20"/>
              </w:rPr>
              <w:t xml:space="preserve"> grupperom</w:t>
            </w:r>
            <w:r w:rsidR="00147C99" w:rsidRPr="005D1174">
              <w:rPr>
                <w:rFonts w:ascii="Arial" w:hAnsi="Arial" w:cs="Arial"/>
                <w:sz w:val="20"/>
              </w:rPr>
              <w:t xml:space="preserve"> og spesialrom</w:t>
            </w:r>
            <w:r w:rsidRPr="005D1174">
              <w:rPr>
                <w:rFonts w:ascii="Arial" w:hAnsi="Arial" w:cs="Arial"/>
                <w:sz w:val="20"/>
              </w:rPr>
              <w:t>) tilfredsstillende dagslys</w:t>
            </w:r>
            <w:r w:rsidR="00425A51" w:rsidRPr="005D1174">
              <w:rPr>
                <w:rFonts w:ascii="Arial" w:hAnsi="Arial" w:cs="Arial"/>
                <w:sz w:val="20"/>
              </w:rPr>
              <w:t xml:space="preserve"> og utsyn</w:t>
            </w:r>
            <w:r w:rsidR="00344381">
              <w:rPr>
                <w:rFonts w:ascii="Arial" w:hAnsi="Arial" w:cs="Arial"/>
                <w:sz w:val="20"/>
              </w:rPr>
              <w:t>?</w:t>
            </w:r>
            <w:r w:rsidR="00425A51" w:rsidRPr="005D1174">
              <w:rPr>
                <w:rFonts w:ascii="Arial" w:hAnsi="Arial" w:cs="Arial"/>
                <w:sz w:val="20"/>
              </w:rPr>
              <w:t xml:space="preserve"> Beskriv bruk av rom som ikke har det</w:t>
            </w:r>
          </w:p>
          <w:p w14:paraId="4782A2D0" w14:textId="5CCDCE43" w:rsidR="001770DA" w:rsidRPr="005D1174" w:rsidRDefault="001770DA" w:rsidP="00F85DC0">
            <w:pPr>
              <w:numPr>
                <w:ilvl w:val="2"/>
                <w:numId w:val="14"/>
              </w:numPr>
              <w:ind w:left="851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Sanitæranlegg: Antall toaletter og beskrivelse av hvordan disse utformes (tette vegger og dører</w:t>
            </w:r>
            <w:r w:rsidR="00344381">
              <w:rPr>
                <w:rFonts w:ascii="Arial" w:hAnsi="Arial" w:cs="Arial"/>
                <w:sz w:val="20"/>
              </w:rPr>
              <w:t xml:space="preserve"> osv</w:t>
            </w:r>
            <w:r w:rsidR="00CE7AA8">
              <w:rPr>
                <w:rFonts w:ascii="Arial" w:hAnsi="Arial" w:cs="Arial"/>
                <w:sz w:val="20"/>
              </w:rPr>
              <w:t>.</w:t>
            </w:r>
            <w:r w:rsidRPr="005D1174">
              <w:rPr>
                <w:rFonts w:ascii="Arial" w:hAnsi="Arial" w:cs="Arial"/>
                <w:sz w:val="20"/>
              </w:rPr>
              <w:t>)</w:t>
            </w:r>
            <w:r w:rsidR="00344381">
              <w:rPr>
                <w:rFonts w:ascii="Arial" w:hAnsi="Arial" w:cs="Arial"/>
                <w:sz w:val="20"/>
              </w:rPr>
              <w:t>, stellerom</w:t>
            </w:r>
            <w:r w:rsidRPr="005D1174">
              <w:rPr>
                <w:rFonts w:ascii="Arial" w:hAnsi="Arial" w:cs="Arial"/>
                <w:sz w:val="20"/>
              </w:rPr>
              <w:t xml:space="preserve">. </w:t>
            </w:r>
            <w:r w:rsidR="00425A51" w:rsidRPr="005D1174">
              <w:rPr>
                <w:rFonts w:ascii="Arial" w:hAnsi="Arial" w:cs="Arial"/>
                <w:sz w:val="20"/>
              </w:rPr>
              <w:t xml:space="preserve">Beskrivelse av </w:t>
            </w:r>
            <w:r w:rsidR="0068618D">
              <w:rPr>
                <w:rFonts w:ascii="Arial" w:hAnsi="Arial" w:cs="Arial"/>
                <w:sz w:val="20"/>
              </w:rPr>
              <w:t xml:space="preserve">ev. </w:t>
            </w:r>
            <w:r w:rsidR="00425A51" w:rsidRPr="005D1174">
              <w:rPr>
                <w:rFonts w:ascii="Arial" w:hAnsi="Arial" w:cs="Arial"/>
                <w:sz w:val="20"/>
              </w:rPr>
              <w:t>dusjanlegg (båser, vegger</w:t>
            </w:r>
            <w:r w:rsidR="0068618D">
              <w:rPr>
                <w:rFonts w:ascii="Arial" w:hAnsi="Arial" w:cs="Arial"/>
                <w:sz w:val="20"/>
              </w:rPr>
              <w:t xml:space="preserve"> osv.</w:t>
            </w:r>
            <w:r w:rsidR="00425A51" w:rsidRPr="005D1174">
              <w:rPr>
                <w:rFonts w:ascii="Arial" w:hAnsi="Arial" w:cs="Arial"/>
                <w:sz w:val="20"/>
              </w:rPr>
              <w:t>)</w:t>
            </w:r>
          </w:p>
          <w:p w14:paraId="79ACDEF3" w14:textId="77777777" w:rsidR="008C5604" w:rsidRPr="005D1174" w:rsidRDefault="008C5604" w:rsidP="00C37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77F204DD" w14:textId="77777777" w:rsidR="008C5604" w:rsidRPr="005D1174" w:rsidRDefault="008C5604" w:rsidP="00C37B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C5604" w:rsidRPr="005D1174" w14:paraId="66DED021" w14:textId="77777777" w:rsidTr="00F85DC0">
        <w:tc>
          <w:tcPr>
            <w:tcW w:w="8330" w:type="dxa"/>
            <w:shd w:val="clear" w:color="auto" w:fill="auto"/>
          </w:tcPr>
          <w:p w14:paraId="27312F79" w14:textId="77777777" w:rsidR="001770DA" w:rsidRPr="005D1174" w:rsidRDefault="001770DA" w:rsidP="00F85DC0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Planer knyttet til drift – ferdige planer eller fremdriftsplan for å etablere disse</w:t>
            </w:r>
            <w:r w:rsidR="00441ACB" w:rsidRPr="005D117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4F6F672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Vedlikeholdsplan for bygg</w:t>
            </w:r>
            <w:r w:rsidR="00817868" w:rsidRPr="005D1174">
              <w:rPr>
                <w:rFonts w:ascii="Arial" w:hAnsi="Arial" w:cs="Arial"/>
                <w:sz w:val="20"/>
              </w:rPr>
              <w:t xml:space="preserve"> (§ 16)</w:t>
            </w:r>
          </w:p>
          <w:p w14:paraId="315943D0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Internkontrollsystem (§ 1</w:t>
            </w:r>
            <w:r w:rsidR="00817868" w:rsidRPr="005D1174">
              <w:rPr>
                <w:rFonts w:ascii="Arial" w:hAnsi="Arial" w:cs="Arial"/>
                <w:sz w:val="20"/>
              </w:rPr>
              <w:t>8</w:t>
            </w:r>
            <w:r w:rsidRPr="005D1174">
              <w:rPr>
                <w:rFonts w:ascii="Arial" w:hAnsi="Arial" w:cs="Arial"/>
                <w:sz w:val="20"/>
              </w:rPr>
              <w:t>)</w:t>
            </w:r>
          </w:p>
          <w:p w14:paraId="488B5894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Renholdsplan </w:t>
            </w:r>
            <w:r w:rsidR="00817868" w:rsidRPr="005D1174">
              <w:rPr>
                <w:rFonts w:ascii="Arial" w:hAnsi="Arial" w:cs="Arial"/>
                <w:sz w:val="20"/>
              </w:rPr>
              <w:t>(</w:t>
            </w:r>
            <w:r w:rsidRPr="005D1174">
              <w:rPr>
                <w:rFonts w:ascii="Arial" w:hAnsi="Arial" w:cs="Arial"/>
                <w:sz w:val="20"/>
              </w:rPr>
              <w:t>§</w:t>
            </w:r>
            <w:r w:rsidR="00817868" w:rsidRPr="005D1174">
              <w:rPr>
                <w:rFonts w:ascii="Arial" w:hAnsi="Arial" w:cs="Arial"/>
                <w:sz w:val="20"/>
              </w:rPr>
              <w:t xml:space="preserve"> 12)</w:t>
            </w:r>
          </w:p>
          <w:p w14:paraId="24D213B0" w14:textId="77777777" w:rsidR="001770DA" w:rsidRPr="005D1174" w:rsidRDefault="001770DA" w:rsidP="00F85DC0">
            <w:pPr>
              <w:numPr>
                <w:ilvl w:val="1"/>
                <w:numId w:val="14"/>
              </w:numPr>
              <w:ind w:left="567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 xml:space="preserve">Beredskapsplan </w:t>
            </w:r>
            <w:r w:rsidR="00817868" w:rsidRPr="005D1174">
              <w:rPr>
                <w:rFonts w:ascii="Arial" w:hAnsi="Arial" w:cs="Arial"/>
                <w:sz w:val="20"/>
              </w:rPr>
              <w:t>(</w:t>
            </w:r>
            <w:r w:rsidRPr="005D1174">
              <w:rPr>
                <w:rFonts w:ascii="Arial" w:hAnsi="Arial" w:cs="Arial"/>
                <w:sz w:val="20"/>
              </w:rPr>
              <w:t>§</w:t>
            </w:r>
            <w:r w:rsidR="00817868" w:rsidRPr="005D1174">
              <w:rPr>
                <w:rFonts w:ascii="Arial" w:hAnsi="Arial" w:cs="Arial"/>
                <w:sz w:val="20"/>
              </w:rPr>
              <w:t xml:space="preserve"> 14)</w:t>
            </w:r>
          </w:p>
          <w:p w14:paraId="2A4A0C53" w14:textId="6C1DE149" w:rsidR="001770DA" w:rsidRPr="005D1174" w:rsidRDefault="001770DA" w:rsidP="00F85DC0">
            <w:pPr>
              <w:numPr>
                <w:ilvl w:val="1"/>
                <w:numId w:val="14"/>
              </w:numPr>
              <w:ind w:left="567" w:hanging="142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Rutiner for førstehjelpsutstyr</w:t>
            </w:r>
            <w:r w:rsidR="0068618D">
              <w:rPr>
                <w:rFonts w:ascii="Arial" w:hAnsi="Arial" w:cs="Arial"/>
                <w:sz w:val="20"/>
              </w:rPr>
              <w:t>/</w:t>
            </w:r>
            <w:r w:rsidRPr="005D1174">
              <w:rPr>
                <w:rFonts w:ascii="Arial" w:hAnsi="Arial" w:cs="Arial"/>
                <w:sz w:val="20"/>
              </w:rPr>
              <w:t>-kurs</w:t>
            </w:r>
            <w:r w:rsidR="0068618D">
              <w:rPr>
                <w:rFonts w:ascii="Arial" w:hAnsi="Arial" w:cs="Arial"/>
                <w:sz w:val="20"/>
              </w:rPr>
              <w:t xml:space="preserve"> og sikkerhetsutstyr-/kompetanse </w:t>
            </w:r>
            <w:r w:rsidR="00817868" w:rsidRPr="005D1174">
              <w:rPr>
                <w:rFonts w:ascii="Arial" w:hAnsi="Arial" w:cs="Arial"/>
                <w:sz w:val="20"/>
              </w:rPr>
              <w:t>(</w:t>
            </w:r>
            <w:r w:rsidRPr="005D1174">
              <w:rPr>
                <w:rFonts w:ascii="Arial" w:hAnsi="Arial" w:cs="Arial"/>
                <w:sz w:val="20"/>
              </w:rPr>
              <w:t>§</w:t>
            </w:r>
            <w:r w:rsidR="00817868" w:rsidRPr="005D1174">
              <w:rPr>
                <w:rFonts w:ascii="Arial" w:hAnsi="Arial" w:cs="Arial"/>
                <w:sz w:val="20"/>
              </w:rPr>
              <w:t xml:space="preserve"> 14)</w:t>
            </w:r>
          </w:p>
          <w:p w14:paraId="75C78745" w14:textId="77777777" w:rsidR="008C5604" w:rsidRPr="005D1174" w:rsidRDefault="008C5604" w:rsidP="001770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29D47F9" w14:textId="77777777" w:rsidR="008C5604" w:rsidRPr="005D1174" w:rsidRDefault="008C5604" w:rsidP="00C37B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70DA" w:rsidRPr="005D1174" w14:paraId="275BDB29" w14:textId="77777777" w:rsidTr="00F85DC0">
        <w:tc>
          <w:tcPr>
            <w:tcW w:w="8330" w:type="dxa"/>
            <w:shd w:val="clear" w:color="auto" w:fill="auto"/>
          </w:tcPr>
          <w:p w14:paraId="0CE3766F" w14:textId="77777777" w:rsidR="001770DA" w:rsidRPr="005D1174" w:rsidRDefault="001770DA" w:rsidP="00F85DC0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Annet søker mener er relevant for søknaden</w:t>
            </w:r>
          </w:p>
          <w:p w14:paraId="0D432EC8" w14:textId="77777777" w:rsidR="001770DA" w:rsidRPr="005D1174" w:rsidRDefault="001770DA" w:rsidP="001770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656679CF" w14:textId="77777777" w:rsidR="001770DA" w:rsidRPr="005D1174" w:rsidRDefault="001770DA" w:rsidP="00C37B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5A51" w:rsidRPr="005D1174" w14:paraId="4E2FF30F" w14:textId="77777777" w:rsidTr="00425A5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906" w14:textId="77777777" w:rsidR="00425A51" w:rsidRPr="005D1174" w:rsidRDefault="00425A51" w:rsidP="00425A51">
            <w:pPr>
              <w:ind w:left="284"/>
              <w:rPr>
                <w:rFonts w:ascii="Arial" w:hAnsi="Arial" w:cs="Arial"/>
                <w:b/>
                <w:bCs/>
                <w:sz w:val="20"/>
              </w:rPr>
            </w:pPr>
            <w:r w:rsidRPr="005D1174">
              <w:rPr>
                <w:rFonts w:ascii="Arial" w:hAnsi="Arial" w:cs="Arial"/>
                <w:b/>
                <w:bCs/>
                <w:sz w:val="20"/>
              </w:rPr>
              <w:t>Totalt antall vedlegg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656" w14:textId="77777777" w:rsidR="00425A51" w:rsidRPr="005D1174" w:rsidRDefault="00425A51" w:rsidP="003A6A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4E12A35" w14:textId="77777777" w:rsidR="00FB2419" w:rsidRPr="005D1174" w:rsidRDefault="00FB2419" w:rsidP="00C37BE3">
      <w:pPr>
        <w:rPr>
          <w:rFonts w:ascii="Arial" w:hAnsi="Arial" w:cs="Arial"/>
          <w:sz w:val="20"/>
        </w:rPr>
      </w:pPr>
    </w:p>
    <w:p w14:paraId="7D1D2C2F" w14:textId="77777777" w:rsidR="00FB2419" w:rsidRPr="005D1174" w:rsidRDefault="00FB2419" w:rsidP="00C37BE3">
      <w:pPr>
        <w:rPr>
          <w:rFonts w:ascii="Arial" w:hAnsi="Arial" w:cs="Arial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4776"/>
      </w:tblGrid>
      <w:tr w:rsidR="00462940" w:rsidRPr="005D1174" w14:paraId="0561F52A" w14:textId="77777777" w:rsidTr="00835F71">
        <w:trPr>
          <w:cantSplit/>
          <w:trHeight w:val="70"/>
          <w:jc w:val="center"/>
        </w:trPr>
        <w:tc>
          <w:tcPr>
            <w:tcW w:w="9214" w:type="dxa"/>
            <w:gridSpan w:val="2"/>
            <w:shd w:val="clear" w:color="auto" w:fill="E6E6E6"/>
          </w:tcPr>
          <w:p w14:paraId="63350DDE" w14:textId="77777777" w:rsidR="00462940" w:rsidRPr="005D1174" w:rsidRDefault="006041B9" w:rsidP="008B3746">
            <w:pPr>
              <w:ind w:right="-567"/>
              <w:rPr>
                <w:rFonts w:ascii="Arial" w:hAnsi="Arial" w:cs="Arial"/>
                <w:b/>
                <w:sz w:val="20"/>
              </w:rPr>
            </w:pPr>
            <w:r w:rsidRPr="005D1174">
              <w:rPr>
                <w:rFonts w:ascii="Arial" w:hAnsi="Arial" w:cs="Arial"/>
                <w:b/>
                <w:sz w:val="20"/>
              </w:rPr>
              <w:t>Underskrift</w:t>
            </w:r>
          </w:p>
        </w:tc>
      </w:tr>
      <w:tr w:rsidR="00462940" w:rsidRPr="005D1174" w14:paraId="1ED98A2F" w14:textId="77777777" w:rsidTr="00835F71">
        <w:trPr>
          <w:cantSplit/>
          <w:trHeight w:val="560"/>
          <w:jc w:val="center"/>
        </w:trPr>
        <w:tc>
          <w:tcPr>
            <w:tcW w:w="4438" w:type="dxa"/>
            <w:tcBorders>
              <w:bottom w:val="single" w:sz="4" w:space="0" w:color="auto"/>
            </w:tcBorders>
          </w:tcPr>
          <w:p w14:paraId="1A06F4DF" w14:textId="77777777" w:rsidR="00462940" w:rsidRPr="005D1174" w:rsidRDefault="00462940" w:rsidP="00462940">
            <w:pPr>
              <w:ind w:right="55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Sted, dato</w:t>
            </w:r>
          </w:p>
          <w:p w14:paraId="17ECD3B9" w14:textId="77777777" w:rsidR="00190A9E" w:rsidRPr="005D1174" w:rsidRDefault="00190A9E" w:rsidP="00462940">
            <w:pPr>
              <w:ind w:right="55"/>
              <w:rPr>
                <w:rFonts w:ascii="Arial" w:hAnsi="Arial" w:cs="Arial"/>
                <w:sz w:val="20"/>
              </w:rPr>
            </w:pPr>
          </w:p>
          <w:p w14:paraId="73832956" w14:textId="77777777" w:rsidR="00817868" w:rsidRPr="005D1174" w:rsidRDefault="00817868" w:rsidP="00462940">
            <w:pPr>
              <w:ind w:right="55"/>
              <w:rPr>
                <w:rFonts w:ascii="Arial" w:hAnsi="Arial" w:cs="Arial"/>
                <w:sz w:val="20"/>
              </w:rPr>
            </w:pPr>
          </w:p>
          <w:p w14:paraId="09D5ACE0" w14:textId="77777777" w:rsidR="00190A9E" w:rsidRPr="005D1174" w:rsidRDefault="00190A9E" w:rsidP="00462940">
            <w:pPr>
              <w:ind w:right="55"/>
              <w:rPr>
                <w:rFonts w:ascii="Arial" w:hAnsi="Arial" w:cs="Arial"/>
                <w:sz w:val="20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6555BEC0" w14:textId="77777777" w:rsidR="00462940" w:rsidRPr="005D1174" w:rsidRDefault="00462940" w:rsidP="00462940">
            <w:pPr>
              <w:ind w:right="55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Underskrift</w:t>
            </w:r>
          </w:p>
          <w:p w14:paraId="2583C07D" w14:textId="77777777" w:rsidR="00190A9E" w:rsidRPr="005D1174" w:rsidRDefault="00190A9E" w:rsidP="00462940">
            <w:pPr>
              <w:ind w:right="55"/>
              <w:rPr>
                <w:rFonts w:ascii="Arial" w:hAnsi="Arial" w:cs="Arial"/>
                <w:sz w:val="20"/>
              </w:rPr>
            </w:pPr>
          </w:p>
          <w:p w14:paraId="4A7C5519" w14:textId="77777777" w:rsidR="00190A9E" w:rsidRPr="005D1174" w:rsidRDefault="00190A9E" w:rsidP="00462940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</w:tbl>
    <w:p w14:paraId="1A96E858" w14:textId="77777777" w:rsidR="00817868" w:rsidRPr="005D1174" w:rsidRDefault="00817868" w:rsidP="00190F63">
      <w:pPr>
        <w:ind w:right="55"/>
        <w:rPr>
          <w:rFonts w:ascii="Arial" w:hAnsi="Arial" w:cs="Arial"/>
          <w:sz w:val="20"/>
        </w:rPr>
      </w:pPr>
    </w:p>
    <w:p w14:paraId="30316D7F" w14:textId="34F301EE" w:rsidR="00974642" w:rsidRPr="00DA5964" w:rsidRDefault="00974642" w:rsidP="00DA5964">
      <w:pPr>
        <w:spacing w:line="276" w:lineRule="auto"/>
        <w:rPr>
          <w:rFonts w:ascii="Arial" w:hAnsi="Arial" w:cs="Arial"/>
          <w:b/>
          <w:bCs/>
          <w:szCs w:val="24"/>
        </w:rPr>
      </w:pPr>
      <w:r w:rsidRPr="00DA5964">
        <w:rPr>
          <w:rFonts w:ascii="Arial" w:hAnsi="Arial" w:cs="Arial"/>
          <w:b/>
          <w:bCs/>
          <w:szCs w:val="24"/>
        </w:rPr>
        <w:lastRenderedPageBreak/>
        <w:t>Trinn 2</w:t>
      </w:r>
      <w:r w:rsidR="00DA5964">
        <w:rPr>
          <w:rFonts w:ascii="Arial" w:hAnsi="Arial" w:cs="Arial"/>
          <w:b/>
          <w:bCs/>
          <w:szCs w:val="24"/>
        </w:rPr>
        <w:t xml:space="preserve"> </w:t>
      </w:r>
      <w:r w:rsidR="00DA5964" w:rsidRPr="00DA5964">
        <w:rPr>
          <w:rFonts w:ascii="Arial" w:hAnsi="Arial" w:cs="Arial"/>
          <w:b/>
          <w:bCs/>
          <w:szCs w:val="24"/>
        </w:rPr>
        <w:t>-</w:t>
      </w:r>
      <w:r w:rsidRPr="00DA5964">
        <w:rPr>
          <w:rFonts w:ascii="Arial" w:hAnsi="Arial" w:cs="Arial"/>
          <w:b/>
          <w:bCs/>
          <w:szCs w:val="24"/>
        </w:rPr>
        <w:t xml:space="preserve"> Beskrivelse av driftsrutiner og planer i samsvar med forskrift om helse og miljø i barnehager, skoler og skolefritidsordninger </w:t>
      </w:r>
    </w:p>
    <w:p w14:paraId="1639F9B2" w14:textId="77777777" w:rsidR="00205CB7" w:rsidRDefault="00205CB7" w:rsidP="00DA5964">
      <w:pPr>
        <w:spacing w:line="276" w:lineRule="auto"/>
        <w:rPr>
          <w:rFonts w:ascii="Arial" w:hAnsi="Arial" w:cs="Arial"/>
          <w:sz w:val="20"/>
          <w:szCs w:val="16"/>
        </w:rPr>
      </w:pPr>
    </w:p>
    <w:p w14:paraId="73425FD9" w14:textId="7CEC52C7" w:rsidR="00974642" w:rsidRPr="000E399D" w:rsidRDefault="00974642" w:rsidP="00DA5964">
      <w:pPr>
        <w:spacing w:line="276" w:lineRule="auto"/>
        <w:rPr>
          <w:rFonts w:ascii="Arial" w:hAnsi="Arial" w:cs="Arial"/>
          <w:sz w:val="20"/>
          <w:szCs w:val="16"/>
        </w:rPr>
      </w:pPr>
      <w:r w:rsidRPr="000E399D">
        <w:rPr>
          <w:rFonts w:ascii="Arial" w:hAnsi="Arial" w:cs="Arial"/>
          <w:sz w:val="20"/>
          <w:szCs w:val="16"/>
        </w:rPr>
        <w:t xml:space="preserve">Etter oppstart må </w:t>
      </w:r>
      <w:r w:rsidRPr="000E399D">
        <w:rPr>
          <w:rFonts w:ascii="Arial" w:hAnsi="Arial" w:cs="Arial"/>
          <w:b/>
          <w:bCs/>
          <w:sz w:val="20"/>
          <w:szCs w:val="16"/>
        </w:rPr>
        <w:t>eier</w:t>
      </w:r>
      <w:r w:rsidRPr="000E399D">
        <w:rPr>
          <w:rFonts w:ascii="Arial" w:hAnsi="Arial" w:cs="Arial"/>
          <w:sz w:val="20"/>
          <w:szCs w:val="16"/>
        </w:rPr>
        <w:t xml:space="preserve"> synliggjøre at det driftes i samsvar med forskriften. Her inngår </w:t>
      </w:r>
      <w:r w:rsidRPr="000E399D">
        <w:rPr>
          <w:rFonts w:ascii="Arial" w:hAnsi="Arial" w:cs="Arial"/>
          <w:b/>
          <w:bCs/>
          <w:sz w:val="20"/>
          <w:szCs w:val="16"/>
          <w:u w:val="single"/>
        </w:rPr>
        <w:t>dokumentasjon</w:t>
      </w:r>
      <w:r w:rsidRPr="000E399D">
        <w:rPr>
          <w:rFonts w:ascii="Arial" w:hAnsi="Arial" w:cs="Arial"/>
          <w:sz w:val="20"/>
          <w:szCs w:val="16"/>
          <w:u w:val="single"/>
        </w:rPr>
        <w:t xml:space="preserve"> av innarbeidede </w:t>
      </w:r>
      <w:r w:rsidRPr="000E399D">
        <w:rPr>
          <w:rFonts w:ascii="Arial" w:hAnsi="Arial" w:cs="Arial"/>
          <w:b/>
          <w:bCs/>
          <w:sz w:val="20"/>
          <w:szCs w:val="16"/>
          <w:u w:val="single"/>
        </w:rPr>
        <w:t>driftsrutiner</w:t>
      </w:r>
      <w:r w:rsidRPr="000E399D">
        <w:rPr>
          <w:rFonts w:ascii="Arial" w:hAnsi="Arial" w:cs="Arial"/>
          <w:sz w:val="20"/>
          <w:szCs w:val="16"/>
          <w:u w:val="single"/>
        </w:rPr>
        <w:t xml:space="preserve"> og </w:t>
      </w:r>
      <w:r w:rsidRPr="000E399D">
        <w:rPr>
          <w:rFonts w:ascii="Arial" w:hAnsi="Arial" w:cs="Arial"/>
          <w:b/>
          <w:bCs/>
          <w:sz w:val="20"/>
          <w:szCs w:val="16"/>
          <w:u w:val="single"/>
        </w:rPr>
        <w:t>planer</w:t>
      </w:r>
      <w:r w:rsidRPr="000E399D">
        <w:rPr>
          <w:rFonts w:ascii="Arial" w:hAnsi="Arial" w:cs="Arial"/>
          <w:sz w:val="20"/>
          <w:szCs w:val="16"/>
        </w:rPr>
        <w:t xml:space="preserve"> (jf. også punkt 4 i godkjenningssøknad - trinn 1):</w:t>
      </w:r>
      <w:r w:rsidR="000E399D">
        <w:rPr>
          <w:rFonts w:ascii="Arial" w:hAnsi="Arial" w:cs="Arial"/>
          <w:sz w:val="20"/>
          <w:szCs w:val="16"/>
        </w:rPr>
        <w:br/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073"/>
        <w:gridCol w:w="853"/>
      </w:tblGrid>
      <w:tr w:rsidR="00974642" w:rsidRPr="00DA5964" w14:paraId="65E4BF39" w14:textId="77777777" w:rsidTr="000A4A91">
        <w:tc>
          <w:tcPr>
            <w:tcW w:w="8073" w:type="dxa"/>
          </w:tcPr>
          <w:p w14:paraId="5464094F" w14:textId="77777777" w:rsidR="00974642" w:rsidRPr="00205CB7" w:rsidRDefault="00974642" w:rsidP="000A4A91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Vedlegges søknaden </w:t>
            </w:r>
          </w:p>
          <w:p w14:paraId="1CC5F0BF" w14:textId="77777777" w:rsidR="00974642" w:rsidRPr="00205CB7" w:rsidRDefault="00974642" w:rsidP="000A4A91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853" w:type="dxa"/>
          </w:tcPr>
          <w:p w14:paraId="70B18914" w14:textId="77777777" w:rsidR="00974642" w:rsidRPr="00DA5964" w:rsidRDefault="00974642" w:rsidP="000A4A91">
            <w:pPr>
              <w:pStyle w:val="Listeavsnitt"/>
              <w:ind w:left="-1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964">
              <w:rPr>
                <w:rFonts w:ascii="Arial" w:hAnsi="Arial" w:cs="Arial"/>
                <w:b/>
                <w:bCs/>
                <w:sz w:val="18"/>
                <w:szCs w:val="18"/>
              </w:rPr>
              <w:t>Vedlegg nr.</w:t>
            </w:r>
          </w:p>
        </w:tc>
      </w:tr>
      <w:tr w:rsidR="00974642" w:rsidRPr="00DA5964" w14:paraId="74977916" w14:textId="77777777" w:rsidTr="000A4A91">
        <w:tc>
          <w:tcPr>
            <w:tcW w:w="8073" w:type="dxa"/>
          </w:tcPr>
          <w:p w14:paraId="1388CA65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Helsemessig tilfredsstillende virksomhet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 4)</w:t>
            </w:r>
          </w:p>
          <w:p w14:paraId="01C9529F" w14:textId="77777777" w:rsidR="00974642" w:rsidRPr="00205CB7" w:rsidRDefault="00974642" w:rsidP="00974642">
            <w:pPr>
              <w:pStyle w:val="Listeavsnit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Fysisk aktivitet og hvile</w:t>
            </w:r>
          </w:p>
          <w:p w14:paraId="23734DA5" w14:textId="77777777" w:rsidR="00974642" w:rsidRPr="00205CB7" w:rsidRDefault="00974642" w:rsidP="00974642">
            <w:pPr>
              <w:pStyle w:val="Listeavsnit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Behovene til barn og elever med funksjonsnedsettelse</w:t>
            </w:r>
          </w:p>
          <w:p w14:paraId="1976690B" w14:textId="77777777" w:rsidR="00974642" w:rsidRPr="00205CB7" w:rsidRDefault="00974642" w:rsidP="00974642">
            <w:pPr>
              <w:pStyle w:val="Listeavsnit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Utforming av uteområder</w:t>
            </w:r>
          </w:p>
          <w:p w14:paraId="6EA89B04" w14:textId="77777777" w:rsidR="00974642" w:rsidRPr="00205CB7" w:rsidRDefault="00974642" w:rsidP="00974642">
            <w:pPr>
              <w:pStyle w:val="Listeavsnit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Sol- og skyggeforhold</w:t>
            </w:r>
          </w:p>
          <w:p w14:paraId="554FE85B" w14:textId="77777777" w:rsidR="00974642" w:rsidRPr="00205CB7" w:rsidRDefault="00974642" w:rsidP="000A4A9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7591C74B" w14:textId="77777777" w:rsidR="00974642" w:rsidRPr="00DA5964" w:rsidRDefault="00974642" w:rsidP="000A4A91">
            <w:pPr>
              <w:pStyle w:val="Listeavsnitt"/>
              <w:ind w:left="4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7DE66D2E" w14:textId="77777777" w:rsidTr="000A4A91">
        <w:tc>
          <w:tcPr>
            <w:tcW w:w="8073" w:type="dxa"/>
          </w:tcPr>
          <w:p w14:paraId="720D301C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Vedlikeholdsplan for lokaler og uteområder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 16)</w:t>
            </w:r>
          </w:p>
          <w:p w14:paraId="7EFB8A65" w14:textId="77777777" w:rsidR="00974642" w:rsidRPr="00205CB7" w:rsidRDefault="00974642" w:rsidP="000A4A91">
            <w:pPr>
              <w:pStyle w:val="Listeavsnit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12F93802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5A3C64AE" w14:textId="77777777" w:rsidTr="000A4A91">
        <w:tc>
          <w:tcPr>
            <w:tcW w:w="8073" w:type="dxa"/>
          </w:tcPr>
          <w:p w14:paraId="0BF7705B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Internkontrollsystem </w:t>
            </w:r>
            <w:r w:rsidRPr="00205CB7">
              <w:rPr>
                <w:rFonts w:ascii="Arial" w:hAnsi="Arial" w:cs="Arial"/>
                <w:sz w:val="20"/>
                <w:szCs w:val="16"/>
              </w:rPr>
              <w:t>(§ 18)</w:t>
            </w:r>
          </w:p>
          <w:p w14:paraId="2E9E033D" w14:textId="77777777" w:rsidR="00974642" w:rsidRPr="00205CB7" w:rsidRDefault="00974642" w:rsidP="000A4A91">
            <w:pPr>
              <w:pStyle w:val="Listeavsnitt"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Risikovurderinger er sentralt</w:t>
            </w:r>
          </w:p>
          <w:p w14:paraId="7EEF0D21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Systematisk internkontroll tilpasset virksomhetens størrelse, egenart, aktiviteter og risikoforhold</w:t>
            </w:r>
          </w:p>
          <w:p w14:paraId="33D7A041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Hovedoppgaver, mål og organisering</w:t>
            </w:r>
          </w:p>
          <w:p w14:paraId="722B9B6D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Rutiner og prosedyrer</w:t>
            </w:r>
          </w:p>
          <w:p w14:paraId="0DF69F2F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Avvikssystem</w:t>
            </w:r>
          </w:p>
          <w:p w14:paraId="494587D8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Dokumentasjon på internkontrollen</w:t>
            </w:r>
          </w:p>
          <w:p w14:paraId="0B794509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Evaluering</w:t>
            </w:r>
          </w:p>
          <w:p w14:paraId="465A1C66" w14:textId="77777777" w:rsidR="00974642" w:rsidRPr="00205CB7" w:rsidRDefault="00974642" w:rsidP="00974642">
            <w:pPr>
              <w:pStyle w:val="Listeavsnit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Medvirkning fra barn/elever og foreldre</w:t>
            </w:r>
          </w:p>
          <w:p w14:paraId="0A003C64" w14:textId="77777777" w:rsidR="00974642" w:rsidRPr="00205CB7" w:rsidRDefault="00974642" w:rsidP="000A4A9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461978CF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1DE86676" w14:textId="77777777" w:rsidTr="000A4A91">
        <w:tc>
          <w:tcPr>
            <w:tcW w:w="8073" w:type="dxa"/>
          </w:tcPr>
          <w:p w14:paraId="59EF4BFD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Informasjonsplikt og oppfølging av henvendelser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(§§ 17 og 20)</w:t>
            </w:r>
          </w:p>
          <w:p w14:paraId="4C430E83" w14:textId="77777777" w:rsidR="00974642" w:rsidRPr="00205CB7" w:rsidRDefault="00974642" w:rsidP="000A4A91">
            <w:pPr>
              <w:pStyle w:val="Listeavsnit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853" w:type="dxa"/>
          </w:tcPr>
          <w:p w14:paraId="43909D1E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1A828B51" w14:textId="77777777" w:rsidTr="000A4A91">
        <w:tc>
          <w:tcPr>
            <w:tcW w:w="8073" w:type="dxa"/>
          </w:tcPr>
          <w:p w14:paraId="77AF792E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Beredskap, førstehjelp og sikkerhetsutstyr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 14)</w:t>
            </w:r>
          </w:p>
          <w:p w14:paraId="21C8E262" w14:textId="77777777" w:rsidR="00974642" w:rsidRPr="00205CB7" w:rsidRDefault="00974642" w:rsidP="00974642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 xml:space="preserve">Forebygge og håndtere skader, ulykker, overgrep og andre alvorlige hendelser på inne- og uteområdet og utflukter </w:t>
            </w:r>
          </w:p>
          <w:p w14:paraId="32A18911" w14:textId="77777777" w:rsidR="00974642" w:rsidRPr="00205CB7" w:rsidRDefault="00974642" w:rsidP="00974642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Registrering og oppfølging av ulykker, skader og nestenulykker</w:t>
            </w:r>
          </w:p>
          <w:p w14:paraId="7A14253E" w14:textId="77777777" w:rsidR="00974642" w:rsidRPr="00205CB7" w:rsidRDefault="00974642" w:rsidP="00974642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Rutiner for å forebygge ulykker ved soving i barnehager</w:t>
            </w:r>
          </w:p>
          <w:p w14:paraId="71E5B415" w14:textId="77777777" w:rsidR="00974642" w:rsidRPr="00205CB7" w:rsidRDefault="00974642" w:rsidP="00974642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sz w:val="20"/>
                <w:szCs w:val="16"/>
              </w:rPr>
              <w:t>Førstehjelp- og sikkerhetsutstyr og sikkerhetskompetanse</w:t>
            </w:r>
          </w:p>
          <w:p w14:paraId="143A6D83" w14:textId="77777777" w:rsidR="00974642" w:rsidRPr="00205CB7" w:rsidRDefault="00974642" w:rsidP="000A4A91">
            <w:pPr>
              <w:pStyle w:val="Listeavsnitt"/>
              <w:ind w:left="144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2087F303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18F31692" w14:textId="77777777" w:rsidTr="000A4A91">
        <w:tc>
          <w:tcPr>
            <w:tcW w:w="8073" w:type="dxa"/>
          </w:tcPr>
          <w:p w14:paraId="1D275202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Planer for renhold og avfallshåndtering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 12)</w:t>
            </w:r>
          </w:p>
          <w:p w14:paraId="0881D752" w14:textId="77777777" w:rsidR="00974642" w:rsidRPr="00205CB7" w:rsidRDefault="00974642" w:rsidP="000A4A9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782E07ED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14FD625B" w14:textId="77777777" w:rsidTr="000A4A91">
        <w:tc>
          <w:tcPr>
            <w:tcW w:w="8073" w:type="dxa"/>
          </w:tcPr>
          <w:p w14:paraId="40B5A21A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Driftsinstruks for ventilasjonsanlegg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(§§ 6 og 8)</w:t>
            </w:r>
          </w:p>
          <w:p w14:paraId="131888BA" w14:textId="77777777" w:rsidR="00974642" w:rsidRPr="00205CB7" w:rsidRDefault="00974642" w:rsidP="000A4A9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2F4213C6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  <w:tr w:rsidR="00974642" w:rsidRPr="00DA5964" w14:paraId="13C86E3E" w14:textId="77777777" w:rsidTr="000A4A91">
        <w:tc>
          <w:tcPr>
            <w:tcW w:w="8073" w:type="dxa"/>
          </w:tcPr>
          <w:p w14:paraId="57B30537" w14:textId="77777777" w:rsidR="00974642" w:rsidRPr="00205CB7" w:rsidRDefault="00974642" w:rsidP="00974642">
            <w:pPr>
              <w:pStyle w:val="Listeavsnit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205CB7">
              <w:rPr>
                <w:rFonts w:ascii="Arial" w:hAnsi="Arial" w:cs="Arial"/>
                <w:b/>
                <w:bCs/>
                <w:sz w:val="20"/>
                <w:szCs w:val="16"/>
              </w:rPr>
              <w:t>Ved dusjanlegg: Rutiner for legionellaforebyggende tiltak</w:t>
            </w:r>
            <w:r w:rsidRPr="00205CB7">
              <w:rPr>
                <w:rFonts w:ascii="Arial" w:hAnsi="Arial" w:cs="Arial"/>
                <w:sz w:val="20"/>
                <w:szCs w:val="16"/>
              </w:rPr>
              <w:t xml:space="preserve"> (§ 11) </w:t>
            </w:r>
          </w:p>
          <w:p w14:paraId="09DBE5C0" w14:textId="77777777" w:rsidR="00974642" w:rsidRPr="00205CB7" w:rsidRDefault="00974642" w:rsidP="000A4A91">
            <w:pPr>
              <w:pStyle w:val="Listeavsnit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3" w:type="dxa"/>
          </w:tcPr>
          <w:p w14:paraId="5409B743" w14:textId="77777777" w:rsidR="00974642" w:rsidRPr="00DA5964" w:rsidRDefault="00974642" w:rsidP="000A4A91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</w:tr>
    </w:tbl>
    <w:p w14:paraId="0B39FF64" w14:textId="77777777" w:rsidR="00974642" w:rsidRDefault="00974642" w:rsidP="00974642">
      <w:pPr>
        <w:rPr>
          <w:rFonts w:ascii="Arial" w:hAnsi="Arial" w:cs="Arial"/>
        </w:rPr>
      </w:pPr>
    </w:p>
    <w:p w14:paraId="4B076204" w14:textId="77777777" w:rsidR="00974642" w:rsidRDefault="00974642" w:rsidP="00974642">
      <w:pPr>
        <w:rPr>
          <w:rFonts w:ascii="Arial" w:hAnsi="Arial" w:cs="Arial"/>
          <w:sz w:val="22"/>
          <w:szCs w:val="22"/>
        </w:rPr>
      </w:pPr>
      <w:r w:rsidRPr="00DA5964">
        <w:rPr>
          <w:rFonts w:ascii="Arial" w:hAnsi="Arial" w:cs="Arial"/>
          <w:sz w:val="22"/>
          <w:szCs w:val="22"/>
        </w:rPr>
        <w:t xml:space="preserve">Slik dokumentasjon vil bli etterspurt i </w:t>
      </w:r>
      <w:r w:rsidRPr="00DA5964">
        <w:rPr>
          <w:rFonts w:ascii="Arial" w:hAnsi="Arial" w:cs="Arial"/>
          <w:b/>
          <w:bCs/>
          <w:sz w:val="22"/>
          <w:szCs w:val="22"/>
        </w:rPr>
        <w:t>forkant</w:t>
      </w:r>
      <w:r w:rsidRPr="00DA5964">
        <w:rPr>
          <w:rFonts w:ascii="Arial" w:hAnsi="Arial" w:cs="Arial"/>
          <w:sz w:val="22"/>
          <w:szCs w:val="22"/>
        </w:rPr>
        <w:t xml:space="preserve"> av første tilsyn etter lokalene er tatt i bruk. </w:t>
      </w:r>
      <w:hyperlink r:id="rId13" w:history="1">
        <w:r w:rsidRPr="00DA5964">
          <w:rPr>
            <w:rStyle w:val="Hyperkobling"/>
            <w:rFonts w:ascii="Arial" w:hAnsi="Arial" w:cs="Arial"/>
            <w:sz w:val="22"/>
            <w:szCs w:val="22"/>
          </w:rPr>
          <w:t>Forskriftens veileder</w:t>
        </w:r>
      </w:hyperlink>
      <w:r w:rsidRPr="00DA5964">
        <w:rPr>
          <w:rFonts w:ascii="Arial" w:hAnsi="Arial" w:cs="Arial"/>
          <w:sz w:val="22"/>
          <w:szCs w:val="22"/>
        </w:rPr>
        <w:t xml:space="preserve"> skal benyttes ved utfylling av søknaden.</w:t>
      </w:r>
    </w:p>
    <w:p w14:paraId="1DE2F4CD" w14:textId="77777777" w:rsidR="00205CB7" w:rsidRPr="005D1174" w:rsidRDefault="00205CB7" w:rsidP="00205CB7">
      <w:pPr>
        <w:rPr>
          <w:rFonts w:ascii="Arial" w:hAnsi="Arial" w:cs="Arial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4776"/>
      </w:tblGrid>
      <w:tr w:rsidR="00205CB7" w:rsidRPr="005D1174" w14:paraId="7CF6A178" w14:textId="77777777" w:rsidTr="000A4A91">
        <w:trPr>
          <w:cantSplit/>
          <w:trHeight w:val="70"/>
          <w:jc w:val="center"/>
        </w:trPr>
        <w:tc>
          <w:tcPr>
            <w:tcW w:w="9214" w:type="dxa"/>
            <w:gridSpan w:val="2"/>
            <w:shd w:val="clear" w:color="auto" w:fill="E6E6E6"/>
          </w:tcPr>
          <w:p w14:paraId="26D60E7D" w14:textId="77777777" w:rsidR="00205CB7" w:rsidRPr="005D1174" w:rsidRDefault="00205CB7" w:rsidP="000A4A91">
            <w:pPr>
              <w:ind w:right="-567"/>
              <w:rPr>
                <w:rFonts w:ascii="Arial" w:hAnsi="Arial" w:cs="Arial"/>
                <w:b/>
                <w:sz w:val="20"/>
              </w:rPr>
            </w:pPr>
            <w:r w:rsidRPr="005D1174">
              <w:rPr>
                <w:rFonts w:ascii="Arial" w:hAnsi="Arial" w:cs="Arial"/>
                <w:b/>
                <w:sz w:val="20"/>
              </w:rPr>
              <w:t>Underskrift</w:t>
            </w:r>
          </w:p>
        </w:tc>
      </w:tr>
      <w:tr w:rsidR="00205CB7" w:rsidRPr="005D1174" w14:paraId="4119B323" w14:textId="77777777" w:rsidTr="000A4A91">
        <w:trPr>
          <w:cantSplit/>
          <w:trHeight w:val="560"/>
          <w:jc w:val="center"/>
        </w:trPr>
        <w:tc>
          <w:tcPr>
            <w:tcW w:w="4438" w:type="dxa"/>
            <w:tcBorders>
              <w:bottom w:val="single" w:sz="4" w:space="0" w:color="auto"/>
            </w:tcBorders>
          </w:tcPr>
          <w:p w14:paraId="1C9D68CD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Sted, dato</w:t>
            </w:r>
          </w:p>
          <w:p w14:paraId="5DCA476E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</w:p>
          <w:p w14:paraId="34232153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</w:p>
          <w:p w14:paraId="42C2493D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2808C11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  <w:r w:rsidRPr="005D1174">
              <w:rPr>
                <w:rFonts w:ascii="Arial" w:hAnsi="Arial" w:cs="Arial"/>
                <w:sz w:val="20"/>
              </w:rPr>
              <w:t>Underskrift</w:t>
            </w:r>
          </w:p>
          <w:p w14:paraId="088A3907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</w:p>
          <w:p w14:paraId="39BA74A5" w14:textId="77777777" w:rsidR="00205CB7" w:rsidRPr="005D1174" w:rsidRDefault="00205CB7" w:rsidP="000A4A91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</w:tbl>
    <w:p w14:paraId="4A42EB46" w14:textId="77777777" w:rsidR="00205CB7" w:rsidRDefault="00205CB7" w:rsidP="00512A3E">
      <w:pPr>
        <w:ind w:right="55"/>
        <w:rPr>
          <w:rFonts w:ascii="Arial" w:hAnsi="Arial" w:cs="Arial"/>
          <w:b/>
          <w:bCs/>
          <w:sz w:val="22"/>
          <w:szCs w:val="22"/>
        </w:rPr>
      </w:pPr>
    </w:p>
    <w:p w14:paraId="6AAD712E" w14:textId="461C645C" w:rsidR="00964B8A" w:rsidRPr="00205CB7" w:rsidRDefault="00817868" w:rsidP="00512A3E">
      <w:pPr>
        <w:ind w:right="55"/>
        <w:rPr>
          <w:rStyle w:val="Hyperkobling"/>
          <w:rFonts w:ascii="Arial" w:hAnsi="Arial" w:cs="Arial"/>
          <w:sz w:val="22"/>
          <w:szCs w:val="22"/>
        </w:rPr>
      </w:pPr>
      <w:r w:rsidRPr="00DA5964">
        <w:rPr>
          <w:rFonts w:ascii="Arial" w:hAnsi="Arial" w:cs="Arial"/>
          <w:b/>
          <w:bCs/>
          <w:sz w:val="22"/>
          <w:szCs w:val="22"/>
        </w:rPr>
        <w:t>Søknad med vedlegg sendes:</w:t>
      </w:r>
      <w:r w:rsidR="00DC216F" w:rsidRPr="00DA5964">
        <w:rPr>
          <w:rFonts w:ascii="Arial" w:hAnsi="Arial" w:cs="Arial"/>
          <w:b/>
          <w:bCs/>
          <w:sz w:val="22"/>
          <w:szCs w:val="22"/>
        </w:rPr>
        <w:t xml:space="preserve"> </w:t>
      </w:r>
      <w:r w:rsidR="00205CB7">
        <w:rPr>
          <w:rFonts w:ascii="Arial" w:hAnsi="Arial" w:cs="Arial"/>
          <w:b/>
          <w:bCs/>
          <w:sz w:val="22"/>
          <w:szCs w:val="22"/>
        </w:rPr>
        <w:br/>
      </w:r>
      <w:r w:rsidR="00512A3E" w:rsidRPr="00205CB7">
        <w:rPr>
          <w:rFonts w:ascii="Arial" w:hAnsi="Arial" w:cs="Arial"/>
          <w:sz w:val="22"/>
          <w:szCs w:val="22"/>
        </w:rPr>
        <w:t>Miljørettet helsevern IKS, c/o Mustad næringspark, Postboks 41, 2801 G</w:t>
      </w:r>
      <w:r w:rsidR="00964B8A" w:rsidRPr="00205CB7">
        <w:rPr>
          <w:rFonts w:ascii="Arial" w:hAnsi="Arial" w:cs="Arial"/>
          <w:sz w:val="22"/>
          <w:szCs w:val="22"/>
        </w:rPr>
        <w:t>JØVIK</w:t>
      </w:r>
      <w:r w:rsidR="008C6A98" w:rsidRPr="00205CB7">
        <w:rPr>
          <w:rFonts w:ascii="Arial" w:hAnsi="Arial" w:cs="Arial"/>
          <w:sz w:val="22"/>
          <w:szCs w:val="22"/>
        </w:rPr>
        <w:t xml:space="preserve"> </w:t>
      </w:r>
      <w:r w:rsidR="00205CB7">
        <w:rPr>
          <w:rFonts w:ascii="Arial" w:hAnsi="Arial" w:cs="Arial"/>
          <w:sz w:val="22"/>
          <w:szCs w:val="22"/>
        </w:rPr>
        <w:br/>
      </w:r>
      <w:r w:rsidR="008C6A98" w:rsidRPr="00205CB7">
        <w:rPr>
          <w:rFonts w:ascii="Arial" w:hAnsi="Arial" w:cs="Arial"/>
          <w:sz w:val="22"/>
          <w:szCs w:val="22"/>
        </w:rPr>
        <w:t>eller e</w:t>
      </w:r>
      <w:r w:rsidR="00512A3E" w:rsidRPr="00205CB7">
        <w:rPr>
          <w:rFonts w:ascii="Arial" w:hAnsi="Arial" w:cs="Arial"/>
          <w:sz w:val="22"/>
          <w:szCs w:val="22"/>
        </w:rPr>
        <w:t xml:space="preserve">-post: </w:t>
      </w:r>
      <w:hyperlink r:id="rId14" w:history="1">
        <w:r w:rsidR="00964B8A" w:rsidRPr="00205CB7">
          <w:rPr>
            <w:rStyle w:val="Hyperkobling"/>
            <w:rFonts w:ascii="Arial" w:hAnsi="Arial" w:cs="Arial"/>
            <w:sz w:val="22"/>
            <w:szCs w:val="22"/>
          </w:rPr>
          <w:t>post@mrhv.no</w:t>
        </w:r>
      </w:hyperlink>
    </w:p>
    <w:p w14:paraId="3327444E" w14:textId="080A4E95" w:rsidR="008C6A98" w:rsidRPr="00205CB7" w:rsidRDefault="008C6A98" w:rsidP="00512A3E">
      <w:pPr>
        <w:ind w:right="55"/>
        <w:rPr>
          <w:rFonts w:ascii="Arial" w:hAnsi="Arial" w:cs="Arial"/>
          <w:sz w:val="22"/>
          <w:szCs w:val="22"/>
        </w:rPr>
      </w:pPr>
      <w:r w:rsidRPr="00205CB7">
        <w:rPr>
          <w:rFonts w:ascii="Arial" w:hAnsi="Arial" w:cs="Arial"/>
          <w:sz w:val="22"/>
          <w:szCs w:val="22"/>
        </w:rPr>
        <w:t>Telefon: 61 13 42 90</w:t>
      </w:r>
    </w:p>
    <w:sectPr w:rsidR="008C6A98" w:rsidRPr="00205CB7" w:rsidSect="003756D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1274" w:bottom="992" w:left="1418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7CC6" w14:textId="77777777" w:rsidR="00503DBE" w:rsidRDefault="00503DBE">
      <w:r>
        <w:separator/>
      </w:r>
    </w:p>
  </w:endnote>
  <w:endnote w:type="continuationSeparator" w:id="0">
    <w:p w14:paraId="52E148A2" w14:textId="77777777" w:rsidR="00503DBE" w:rsidRDefault="00503DBE">
      <w:r>
        <w:continuationSeparator/>
      </w:r>
    </w:p>
  </w:endnote>
  <w:endnote w:type="continuationNotice" w:id="1">
    <w:p w14:paraId="0FD1EAFC" w14:textId="77777777" w:rsidR="000A24FE" w:rsidRDefault="000A2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6FF3" w14:textId="07C0649A" w:rsidR="003756DD" w:rsidRPr="003756DD" w:rsidRDefault="003756DD">
    <w:pPr>
      <w:pStyle w:val="Bunntekst"/>
      <w:rPr>
        <w:sz w:val="18"/>
        <w:szCs w:val="14"/>
      </w:rPr>
    </w:pPr>
    <w:r w:rsidRPr="003756DD">
      <w:rPr>
        <w:sz w:val="18"/>
        <w:szCs w:val="14"/>
      </w:rPr>
      <w:t>Godkjent Fagrådet</w:t>
    </w:r>
    <w:r w:rsidR="00DA5964">
      <w:rPr>
        <w:sz w:val="18"/>
        <w:szCs w:val="14"/>
      </w:rPr>
      <w:t xml:space="preserve"> for miljørettet helsevern MRHV IKS</w:t>
    </w:r>
    <w:r w:rsidRPr="003756DD">
      <w:rPr>
        <w:sz w:val="18"/>
        <w:szCs w:val="14"/>
      </w:rPr>
      <w:t xml:space="preserve"> 05.12.2023</w:t>
    </w:r>
    <w:r w:rsidR="00DA5964">
      <w:rPr>
        <w:sz w:val="18"/>
        <w:szCs w:val="14"/>
      </w:rPr>
      <w:t>/</w:t>
    </w:r>
    <w:r w:rsidR="00205CB7">
      <w:rPr>
        <w:sz w:val="18"/>
        <w:szCs w:val="14"/>
      </w:rPr>
      <w:t>19.12.2023</w:t>
    </w:r>
  </w:p>
  <w:p w14:paraId="7B64A713" w14:textId="77777777" w:rsidR="00DC216F" w:rsidRDefault="00DC21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5A31" w14:textId="77777777" w:rsidR="003816F1" w:rsidRDefault="003816F1">
    <w:pPr>
      <w:pStyle w:val="Bunntekst"/>
    </w:pPr>
  </w:p>
  <w:p w14:paraId="4FE7D64D" w14:textId="77777777" w:rsidR="00DD399E" w:rsidRDefault="00DD399E" w:rsidP="00CE43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4F14" w14:textId="77777777" w:rsidR="00503DBE" w:rsidRDefault="00503DBE">
      <w:r>
        <w:separator/>
      </w:r>
    </w:p>
  </w:footnote>
  <w:footnote w:type="continuationSeparator" w:id="0">
    <w:p w14:paraId="12614899" w14:textId="77777777" w:rsidR="00503DBE" w:rsidRDefault="00503DBE">
      <w:r>
        <w:continuationSeparator/>
      </w:r>
    </w:p>
  </w:footnote>
  <w:footnote w:type="continuationNotice" w:id="1">
    <w:p w14:paraId="2E3F7617" w14:textId="77777777" w:rsidR="000A24FE" w:rsidRDefault="000A2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3CDB" w14:textId="3F2C3163" w:rsidR="00974642" w:rsidRDefault="00974642">
    <w:pPr>
      <w:pStyle w:val="Topptekst"/>
    </w:pPr>
    <w:r>
      <w:rPr>
        <w:noProof/>
      </w:rPr>
      <w:drawing>
        <wp:inline distT="0" distB="0" distL="0" distR="0" wp14:anchorId="62B275C3" wp14:editId="43306BC6">
          <wp:extent cx="2076450" cy="720921"/>
          <wp:effectExtent l="0" t="0" r="0" b="3175"/>
          <wp:docPr id="2041265587" name="Bilde 2041265587" descr="Et bilde som inneholder tekst, Font, logo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65587" name="Bilde 1" descr="Et bilde som inneholder tekst, Font, logo, skjermbild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85" cy="72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C7FFD" w14:textId="77777777" w:rsidR="003756DD" w:rsidRDefault="003756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t524267563"/>
  <w:bookmarkStart w:id="1" w:name="_Hlt524267810"/>
  <w:p w14:paraId="7CE56BB3" w14:textId="4289A25E" w:rsidR="00DD399E" w:rsidRDefault="005D117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A909B7" wp14:editId="7A705569">
              <wp:simplePos x="0" y="0"/>
              <wp:positionH relativeFrom="page">
                <wp:posOffset>504825</wp:posOffset>
              </wp:positionH>
              <wp:positionV relativeFrom="page">
                <wp:posOffset>285750</wp:posOffset>
              </wp:positionV>
              <wp:extent cx="3354070" cy="1097915"/>
              <wp:effectExtent l="0" t="0" r="0" b="0"/>
              <wp:wrapNone/>
              <wp:docPr id="1504338769" name="Rektangel 1504338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4070" cy="1097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F868D" w14:textId="11D32DDF" w:rsidR="00DD399E" w:rsidRDefault="005D1174" w:rsidP="00D47C1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BF4A71" wp14:editId="49553B0E">
                                <wp:extent cx="2514600" cy="868405"/>
                                <wp:effectExtent l="0" t="0" r="0" b="8255"/>
                                <wp:docPr id="31" name="Bild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7940" cy="8695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909B7" id="bm_TB_TH" o:spid="_x0000_s1026" style="position:absolute;margin-left:39.75pt;margin-top:22.5pt;width:264.1pt;height:86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" o:allowincell="f" filled="f" stroked="f">
              <v:textbox style="mso-fit-shape-to-text:t" inset=",0,,0">
                <w:txbxContent>
                  <w:p w14:paraId="665F868D" w14:textId="11D32DDF" w:rsidR="00DD399E" w:rsidRDefault="005D1174" w:rsidP="00D47C1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BF4A71" wp14:editId="49553B0E">
                          <wp:extent cx="2514600" cy="868405"/>
                          <wp:effectExtent l="0" t="0" r="0" b="8255"/>
                          <wp:docPr id="3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7940" cy="8695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2" w:name="_Hlt524267776"/>
    <w:bookmarkStart w:id="3" w:name="_Hlt524267883"/>
    <w:bookmarkEnd w:id="0"/>
    <w:bookmarkEnd w:id="1"/>
    <w:bookmarkEnd w:id="2"/>
    <w:bookmarkEnd w:id="3"/>
  </w:p>
  <w:p w14:paraId="08619CBB" w14:textId="77777777" w:rsidR="00DD399E" w:rsidRDefault="00DD399E">
    <w:pPr>
      <w:pStyle w:val="Topptekst"/>
    </w:pPr>
  </w:p>
  <w:p w14:paraId="23C663C3" w14:textId="77777777" w:rsidR="00DD399E" w:rsidRDefault="00DD39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B0E22"/>
    <w:multiLevelType w:val="hybridMultilevel"/>
    <w:tmpl w:val="7BF49BD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93"/>
    <w:multiLevelType w:val="hybridMultilevel"/>
    <w:tmpl w:val="2C4A8B62"/>
    <w:lvl w:ilvl="0" w:tplc="9E4A28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DD3"/>
    <w:multiLevelType w:val="hybridMultilevel"/>
    <w:tmpl w:val="9DB49470"/>
    <w:lvl w:ilvl="0" w:tplc="ADDC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6D9"/>
    <w:multiLevelType w:val="hybridMultilevel"/>
    <w:tmpl w:val="A294B384"/>
    <w:lvl w:ilvl="0" w:tplc="BF3E63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3E9D"/>
    <w:multiLevelType w:val="hybridMultilevel"/>
    <w:tmpl w:val="EB4C8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5B58"/>
    <w:multiLevelType w:val="hybridMultilevel"/>
    <w:tmpl w:val="4B2EB824"/>
    <w:lvl w:ilvl="0" w:tplc="708C3074">
      <w:start w:val="5"/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15A0B05"/>
    <w:multiLevelType w:val="hybridMultilevel"/>
    <w:tmpl w:val="F81CDF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E6656"/>
    <w:multiLevelType w:val="hybridMultilevel"/>
    <w:tmpl w:val="6D68A568"/>
    <w:lvl w:ilvl="0" w:tplc="9E4A28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C493F"/>
    <w:multiLevelType w:val="hybridMultilevel"/>
    <w:tmpl w:val="5740B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83576"/>
    <w:multiLevelType w:val="hybridMultilevel"/>
    <w:tmpl w:val="D4C064C6"/>
    <w:lvl w:ilvl="0" w:tplc="ADDC6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571"/>
    <w:multiLevelType w:val="multilevel"/>
    <w:tmpl w:val="742A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CE779F"/>
    <w:multiLevelType w:val="hybridMultilevel"/>
    <w:tmpl w:val="9DD0CB1A"/>
    <w:lvl w:ilvl="0" w:tplc="9E4A28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73B0F"/>
    <w:multiLevelType w:val="hybridMultilevel"/>
    <w:tmpl w:val="B20C04F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669"/>
    <w:multiLevelType w:val="hybridMultilevel"/>
    <w:tmpl w:val="0A085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1955"/>
    <w:multiLevelType w:val="hybridMultilevel"/>
    <w:tmpl w:val="AAF06744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1312A"/>
    <w:multiLevelType w:val="hybridMultilevel"/>
    <w:tmpl w:val="0A085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3F63"/>
    <w:multiLevelType w:val="hybridMultilevel"/>
    <w:tmpl w:val="14F20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7F5C"/>
    <w:multiLevelType w:val="hybridMultilevel"/>
    <w:tmpl w:val="0A085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F70C5"/>
    <w:multiLevelType w:val="hybridMultilevel"/>
    <w:tmpl w:val="5032232E"/>
    <w:lvl w:ilvl="0" w:tplc="FE1E8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57804">
    <w:abstractNumId w:val="14"/>
  </w:num>
  <w:num w:numId="2" w16cid:durableId="1737818384">
    <w:abstractNumId w:val="6"/>
  </w:num>
  <w:num w:numId="3" w16cid:durableId="1969505379">
    <w:abstractNumId w:val="0"/>
  </w:num>
  <w:num w:numId="4" w16cid:durableId="1482111692">
    <w:abstractNumId w:val="19"/>
  </w:num>
  <w:num w:numId="5" w16cid:durableId="1802455812">
    <w:abstractNumId w:val="3"/>
  </w:num>
  <w:num w:numId="6" w16cid:durableId="809397611">
    <w:abstractNumId w:val="5"/>
  </w:num>
  <w:num w:numId="7" w16cid:durableId="1690638799">
    <w:abstractNumId w:val="13"/>
  </w:num>
  <w:num w:numId="8" w16cid:durableId="1415665831">
    <w:abstractNumId w:val="4"/>
  </w:num>
  <w:num w:numId="9" w16cid:durableId="981882961">
    <w:abstractNumId w:val="23"/>
  </w:num>
  <w:num w:numId="10" w16cid:durableId="1758865969">
    <w:abstractNumId w:val="18"/>
  </w:num>
  <w:num w:numId="11" w16cid:durableId="1564827420">
    <w:abstractNumId w:val="7"/>
  </w:num>
  <w:num w:numId="12" w16cid:durableId="2147042294">
    <w:abstractNumId w:val="10"/>
  </w:num>
  <w:num w:numId="13" w16cid:durableId="160659900">
    <w:abstractNumId w:val="16"/>
  </w:num>
  <w:num w:numId="14" w16cid:durableId="2088453003">
    <w:abstractNumId w:val="17"/>
  </w:num>
  <w:num w:numId="15" w16cid:durableId="2091611257">
    <w:abstractNumId w:val="22"/>
  </w:num>
  <w:num w:numId="16" w16cid:durableId="226300934">
    <w:abstractNumId w:val="20"/>
  </w:num>
  <w:num w:numId="17" w16cid:durableId="1482696542">
    <w:abstractNumId w:val="9"/>
  </w:num>
  <w:num w:numId="18" w16cid:durableId="1810899071">
    <w:abstractNumId w:val="21"/>
  </w:num>
  <w:num w:numId="19" w16cid:durableId="1337342189">
    <w:abstractNumId w:val="12"/>
  </w:num>
  <w:num w:numId="20" w16cid:durableId="773398513">
    <w:abstractNumId w:val="8"/>
  </w:num>
  <w:num w:numId="21" w16cid:durableId="2070766545">
    <w:abstractNumId w:val="1"/>
  </w:num>
  <w:num w:numId="22" w16cid:durableId="1511480399">
    <w:abstractNumId w:val="2"/>
  </w:num>
  <w:num w:numId="23" w16cid:durableId="10960261">
    <w:abstractNumId w:val="15"/>
  </w:num>
  <w:num w:numId="24" w16cid:durableId="56761608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EB"/>
    <w:rsid w:val="00016C6C"/>
    <w:rsid w:val="00045565"/>
    <w:rsid w:val="000518A1"/>
    <w:rsid w:val="00052AE9"/>
    <w:rsid w:val="00055723"/>
    <w:rsid w:val="00061710"/>
    <w:rsid w:val="00065159"/>
    <w:rsid w:val="00067F18"/>
    <w:rsid w:val="00071157"/>
    <w:rsid w:val="00071E12"/>
    <w:rsid w:val="00072F3F"/>
    <w:rsid w:val="000839A8"/>
    <w:rsid w:val="000A1729"/>
    <w:rsid w:val="000A24DF"/>
    <w:rsid w:val="000A24FE"/>
    <w:rsid w:val="000A486B"/>
    <w:rsid w:val="000A4D49"/>
    <w:rsid w:val="000C4FA6"/>
    <w:rsid w:val="000D2E6D"/>
    <w:rsid w:val="000D7766"/>
    <w:rsid w:val="000E15F7"/>
    <w:rsid w:val="000E399D"/>
    <w:rsid w:val="000E5307"/>
    <w:rsid w:val="000E5CB5"/>
    <w:rsid w:val="000E7907"/>
    <w:rsid w:val="00115569"/>
    <w:rsid w:val="00124BC3"/>
    <w:rsid w:val="0014662A"/>
    <w:rsid w:val="00147C99"/>
    <w:rsid w:val="00152BE7"/>
    <w:rsid w:val="001642DC"/>
    <w:rsid w:val="0017642A"/>
    <w:rsid w:val="001770DA"/>
    <w:rsid w:val="00177448"/>
    <w:rsid w:val="00181DD3"/>
    <w:rsid w:val="00182F3F"/>
    <w:rsid w:val="00187ADE"/>
    <w:rsid w:val="00190A9E"/>
    <w:rsid w:val="00190F63"/>
    <w:rsid w:val="001C5FE5"/>
    <w:rsid w:val="001D6E8F"/>
    <w:rsid w:val="001F0BE9"/>
    <w:rsid w:val="001F7F62"/>
    <w:rsid w:val="00200839"/>
    <w:rsid w:val="002020D9"/>
    <w:rsid w:val="00204975"/>
    <w:rsid w:val="0020555E"/>
    <w:rsid w:val="00205CB7"/>
    <w:rsid w:val="00206AF2"/>
    <w:rsid w:val="00216BF5"/>
    <w:rsid w:val="00220E0D"/>
    <w:rsid w:val="00225779"/>
    <w:rsid w:val="0023099E"/>
    <w:rsid w:val="002379F9"/>
    <w:rsid w:val="00237B53"/>
    <w:rsid w:val="00257EF9"/>
    <w:rsid w:val="00261E68"/>
    <w:rsid w:val="002630D4"/>
    <w:rsid w:val="00264B2A"/>
    <w:rsid w:val="00284823"/>
    <w:rsid w:val="0029575B"/>
    <w:rsid w:val="0029631B"/>
    <w:rsid w:val="002A4480"/>
    <w:rsid w:val="002B282E"/>
    <w:rsid w:val="002B53EB"/>
    <w:rsid w:val="002E21BA"/>
    <w:rsid w:val="002E3425"/>
    <w:rsid w:val="002F2F79"/>
    <w:rsid w:val="003048F5"/>
    <w:rsid w:val="00304A61"/>
    <w:rsid w:val="003223E1"/>
    <w:rsid w:val="00344381"/>
    <w:rsid w:val="00344FC0"/>
    <w:rsid w:val="00352173"/>
    <w:rsid w:val="0035288C"/>
    <w:rsid w:val="00363E3E"/>
    <w:rsid w:val="003756DD"/>
    <w:rsid w:val="003816F1"/>
    <w:rsid w:val="00391C20"/>
    <w:rsid w:val="00391E34"/>
    <w:rsid w:val="003957B7"/>
    <w:rsid w:val="00395DB2"/>
    <w:rsid w:val="003A6A7C"/>
    <w:rsid w:val="003B51D1"/>
    <w:rsid w:val="003B7983"/>
    <w:rsid w:val="003C28C1"/>
    <w:rsid w:val="003D62D3"/>
    <w:rsid w:val="003E78D2"/>
    <w:rsid w:val="003F5259"/>
    <w:rsid w:val="003F5FA9"/>
    <w:rsid w:val="00403B74"/>
    <w:rsid w:val="00406747"/>
    <w:rsid w:val="0041479A"/>
    <w:rsid w:val="00417B1F"/>
    <w:rsid w:val="0042011C"/>
    <w:rsid w:val="00425A51"/>
    <w:rsid w:val="0042779F"/>
    <w:rsid w:val="004325DD"/>
    <w:rsid w:val="00434B4F"/>
    <w:rsid w:val="00437769"/>
    <w:rsid w:val="00441ACB"/>
    <w:rsid w:val="00441D0B"/>
    <w:rsid w:val="00446111"/>
    <w:rsid w:val="00451432"/>
    <w:rsid w:val="00457678"/>
    <w:rsid w:val="00457D77"/>
    <w:rsid w:val="00462940"/>
    <w:rsid w:val="00464C64"/>
    <w:rsid w:val="00473D5D"/>
    <w:rsid w:val="004742DD"/>
    <w:rsid w:val="004941E8"/>
    <w:rsid w:val="004B747B"/>
    <w:rsid w:val="004C5ED1"/>
    <w:rsid w:val="004D0214"/>
    <w:rsid w:val="004F6F2B"/>
    <w:rsid w:val="00503DBE"/>
    <w:rsid w:val="00512A3E"/>
    <w:rsid w:val="00514AE6"/>
    <w:rsid w:val="0052703B"/>
    <w:rsid w:val="005271AC"/>
    <w:rsid w:val="00543FE3"/>
    <w:rsid w:val="005511BF"/>
    <w:rsid w:val="00581298"/>
    <w:rsid w:val="00593DD6"/>
    <w:rsid w:val="00594B0A"/>
    <w:rsid w:val="005A681D"/>
    <w:rsid w:val="005B0864"/>
    <w:rsid w:val="005B4B6E"/>
    <w:rsid w:val="005B66AA"/>
    <w:rsid w:val="005C425E"/>
    <w:rsid w:val="005D1174"/>
    <w:rsid w:val="005D1A31"/>
    <w:rsid w:val="005D5721"/>
    <w:rsid w:val="005D7F66"/>
    <w:rsid w:val="005E675C"/>
    <w:rsid w:val="005F0105"/>
    <w:rsid w:val="005F7CBA"/>
    <w:rsid w:val="006041B9"/>
    <w:rsid w:val="0060584E"/>
    <w:rsid w:val="006068F8"/>
    <w:rsid w:val="00607859"/>
    <w:rsid w:val="00613F27"/>
    <w:rsid w:val="00617ABA"/>
    <w:rsid w:val="006205B3"/>
    <w:rsid w:val="00650A61"/>
    <w:rsid w:val="0066739D"/>
    <w:rsid w:val="00670A14"/>
    <w:rsid w:val="00672ADF"/>
    <w:rsid w:val="00673FFA"/>
    <w:rsid w:val="00675B76"/>
    <w:rsid w:val="00677EE1"/>
    <w:rsid w:val="00684EA2"/>
    <w:rsid w:val="006856D2"/>
    <w:rsid w:val="0068618D"/>
    <w:rsid w:val="00696B44"/>
    <w:rsid w:val="006B4535"/>
    <w:rsid w:val="006D4FF0"/>
    <w:rsid w:val="006E0A57"/>
    <w:rsid w:val="006E42CC"/>
    <w:rsid w:val="006F7CBA"/>
    <w:rsid w:val="007016D9"/>
    <w:rsid w:val="00705ADA"/>
    <w:rsid w:val="0071552D"/>
    <w:rsid w:val="00717279"/>
    <w:rsid w:val="00717699"/>
    <w:rsid w:val="0074260D"/>
    <w:rsid w:val="00791ADB"/>
    <w:rsid w:val="00796EC6"/>
    <w:rsid w:val="007A2B8D"/>
    <w:rsid w:val="007A7AA4"/>
    <w:rsid w:val="007B04CB"/>
    <w:rsid w:val="007B0D50"/>
    <w:rsid w:val="007C0950"/>
    <w:rsid w:val="007C0A39"/>
    <w:rsid w:val="007C0AC3"/>
    <w:rsid w:val="007C3C77"/>
    <w:rsid w:val="007D33A5"/>
    <w:rsid w:val="00805166"/>
    <w:rsid w:val="00812690"/>
    <w:rsid w:val="00815A4E"/>
    <w:rsid w:val="00817868"/>
    <w:rsid w:val="00817AFD"/>
    <w:rsid w:val="00821C7A"/>
    <w:rsid w:val="00823B4C"/>
    <w:rsid w:val="0082617C"/>
    <w:rsid w:val="00835774"/>
    <w:rsid w:val="00835F71"/>
    <w:rsid w:val="00853207"/>
    <w:rsid w:val="00875782"/>
    <w:rsid w:val="008778F1"/>
    <w:rsid w:val="0088262D"/>
    <w:rsid w:val="00896952"/>
    <w:rsid w:val="008B3746"/>
    <w:rsid w:val="008C1264"/>
    <w:rsid w:val="008C15D8"/>
    <w:rsid w:val="008C2E64"/>
    <w:rsid w:val="008C5604"/>
    <w:rsid w:val="008C6A98"/>
    <w:rsid w:val="008D417F"/>
    <w:rsid w:val="008D5744"/>
    <w:rsid w:val="008D59F3"/>
    <w:rsid w:val="008E45EE"/>
    <w:rsid w:val="0090499E"/>
    <w:rsid w:val="009052AF"/>
    <w:rsid w:val="009137C5"/>
    <w:rsid w:val="00915443"/>
    <w:rsid w:val="00924258"/>
    <w:rsid w:val="0093398F"/>
    <w:rsid w:val="00940CB5"/>
    <w:rsid w:val="009449D0"/>
    <w:rsid w:val="00944B8C"/>
    <w:rsid w:val="00963DBC"/>
    <w:rsid w:val="00964B8A"/>
    <w:rsid w:val="00967C91"/>
    <w:rsid w:val="009714D1"/>
    <w:rsid w:val="00971E84"/>
    <w:rsid w:val="009742F9"/>
    <w:rsid w:val="00974642"/>
    <w:rsid w:val="00983731"/>
    <w:rsid w:val="00995828"/>
    <w:rsid w:val="009A1536"/>
    <w:rsid w:val="009B1185"/>
    <w:rsid w:val="009B1B45"/>
    <w:rsid w:val="009B7340"/>
    <w:rsid w:val="009C1CC7"/>
    <w:rsid w:val="009C5F9D"/>
    <w:rsid w:val="009D5A14"/>
    <w:rsid w:val="009E2DCF"/>
    <w:rsid w:val="00A006DB"/>
    <w:rsid w:val="00A037EC"/>
    <w:rsid w:val="00A12F40"/>
    <w:rsid w:val="00A13AF1"/>
    <w:rsid w:val="00A17A79"/>
    <w:rsid w:val="00A55EA7"/>
    <w:rsid w:val="00A574F3"/>
    <w:rsid w:val="00A77156"/>
    <w:rsid w:val="00A92CD7"/>
    <w:rsid w:val="00A94FFC"/>
    <w:rsid w:val="00AA2618"/>
    <w:rsid w:val="00AA65F9"/>
    <w:rsid w:val="00AB7E1E"/>
    <w:rsid w:val="00AD0F0A"/>
    <w:rsid w:val="00AF11BF"/>
    <w:rsid w:val="00AF16B1"/>
    <w:rsid w:val="00AF1E24"/>
    <w:rsid w:val="00AF571F"/>
    <w:rsid w:val="00B101A0"/>
    <w:rsid w:val="00B148C9"/>
    <w:rsid w:val="00B207C8"/>
    <w:rsid w:val="00B25186"/>
    <w:rsid w:val="00B51D1A"/>
    <w:rsid w:val="00B52419"/>
    <w:rsid w:val="00B646D9"/>
    <w:rsid w:val="00B65C6F"/>
    <w:rsid w:val="00B66AB4"/>
    <w:rsid w:val="00B8689B"/>
    <w:rsid w:val="00BA018A"/>
    <w:rsid w:val="00BA27F8"/>
    <w:rsid w:val="00BA5BA9"/>
    <w:rsid w:val="00BB49A7"/>
    <w:rsid w:val="00BB4AC4"/>
    <w:rsid w:val="00C30060"/>
    <w:rsid w:val="00C30C92"/>
    <w:rsid w:val="00C3462E"/>
    <w:rsid w:val="00C37BE3"/>
    <w:rsid w:val="00C42084"/>
    <w:rsid w:val="00C422C9"/>
    <w:rsid w:val="00C46638"/>
    <w:rsid w:val="00C47072"/>
    <w:rsid w:val="00C55715"/>
    <w:rsid w:val="00C55BA7"/>
    <w:rsid w:val="00C60D0F"/>
    <w:rsid w:val="00C665ED"/>
    <w:rsid w:val="00C74A50"/>
    <w:rsid w:val="00C81FD6"/>
    <w:rsid w:val="00CA06A2"/>
    <w:rsid w:val="00CB0D22"/>
    <w:rsid w:val="00CB1CE9"/>
    <w:rsid w:val="00CC2D1F"/>
    <w:rsid w:val="00CC2E23"/>
    <w:rsid w:val="00CC6824"/>
    <w:rsid w:val="00CE4354"/>
    <w:rsid w:val="00CE66C6"/>
    <w:rsid w:val="00CE7AA8"/>
    <w:rsid w:val="00CF1193"/>
    <w:rsid w:val="00D008F6"/>
    <w:rsid w:val="00D03A67"/>
    <w:rsid w:val="00D11517"/>
    <w:rsid w:val="00D14D06"/>
    <w:rsid w:val="00D47C15"/>
    <w:rsid w:val="00D544B5"/>
    <w:rsid w:val="00D57340"/>
    <w:rsid w:val="00D616A1"/>
    <w:rsid w:val="00D65D20"/>
    <w:rsid w:val="00D71F3D"/>
    <w:rsid w:val="00D73BA5"/>
    <w:rsid w:val="00D77B8E"/>
    <w:rsid w:val="00D8018A"/>
    <w:rsid w:val="00D806A7"/>
    <w:rsid w:val="00D83B96"/>
    <w:rsid w:val="00D90429"/>
    <w:rsid w:val="00D906F0"/>
    <w:rsid w:val="00DA293F"/>
    <w:rsid w:val="00DA530D"/>
    <w:rsid w:val="00DA5964"/>
    <w:rsid w:val="00DB18ED"/>
    <w:rsid w:val="00DC1F3F"/>
    <w:rsid w:val="00DC216F"/>
    <w:rsid w:val="00DC52BF"/>
    <w:rsid w:val="00DD19CF"/>
    <w:rsid w:val="00DD399E"/>
    <w:rsid w:val="00DE3AF8"/>
    <w:rsid w:val="00DF425C"/>
    <w:rsid w:val="00E2636D"/>
    <w:rsid w:val="00E27D5A"/>
    <w:rsid w:val="00E437B5"/>
    <w:rsid w:val="00E4404B"/>
    <w:rsid w:val="00E51CA5"/>
    <w:rsid w:val="00E53153"/>
    <w:rsid w:val="00E55091"/>
    <w:rsid w:val="00E615FB"/>
    <w:rsid w:val="00E6160A"/>
    <w:rsid w:val="00E74E57"/>
    <w:rsid w:val="00E76C3C"/>
    <w:rsid w:val="00E9269D"/>
    <w:rsid w:val="00E949CA"/>
    <w:rsid w:val="00EC071F"/>
    <w:rsid w:val="00EC0FF0"/>
    <w:rsid w:val="00EC7F26"/>
    <w:rsid w:val="00ED0C74"/>
    <w:rsid w:val="00ED0FA7"/>
    <w:rsid w:val="00ED4CAB"/>
    <w:rsid w:val="00ED5E29"/>
    <w:rsid w:val="00EE0EC3"/>
    <w:rsid w:val="00EF7FB6"/>
    <w:rsid w:val="00F03306"/>
    <w:rsid w:val="00F11C6B"/>
    <w:rsid w:val="00F11E44"/>
    <w:rsid w:val="00F12B2C"/>
    <w:rsid w:val="00F31F70"/>
    <w:rsid w:val="00F412D7"/>
    <w:rsid w:val="00F41915"/>
    <w:rsid w:val="00F623B5"/>
    <w:rsid w:val="00F85DC0"/>
    <w:rsid w:val="00F934A4"/>
    <w:rsid w:val="00F95907"/>
    <w:rsid w:val="00FB2419"/>
    <w:rsid w:val="00FC643A"/>
    <w:rsid w:val="00FD19E5"/>
    <w:rsid w:val="00FD3925"/>
    <w:rsid w:val="00FD3B3D"/>
    <w:rsid w:val="00FD7F4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A4935"/>
  <w15:chartTrackingRefBased/>
  <w15:docId w15:val="{26DDA9B4-918A-4DE9-BE4E-536E8660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A9E"/>
    <w:rPr>
      <w:sz w:val="24"/>
    </w:rPr>
  </w:style>
  <w:style w:type="paragraph" w:styleId="Overskrift3">
    <w:name w:val="heading 3"/>
    <w:basedOn w:val="Normal"/>
    <w:link w:val="Overskrift3Tegn"/>
    <w:uiPriority w:val="9"/>
    <w:qFormat/>
    <w:rsid w:val="00C37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8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77EE1"/>
    <w:rPr>
      <w:sz w:val="16"/>
      <w:szCs w:val="16"/>
    </w:rPr>
  </w:style>
  <w:style w:type="paragraph" w:styleId="Merknadstekst">
    <w:name w:val="annotation text"/>
    <w:basedOn w:val="Normal"/>
    <w:semiHidden/>
    <w:rsid w:val="00677EE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77EE1"/>
    <w:rPr>
      <w:b/>
      <w:bCs/>
    </w:rPr>
  </w:style>
  <w:style w:type="character" w:customStyle="1" w:styleId="BunntekstTegn">
    <w:name w:val="Bunntekst Tegn"/>
    <w:link w:val="Bunntekst"/>
    <w:uiPriority w:val="99"/>
    <w:rsid w:val="00190A9E"/>
    <w:rPr>
      <w:sz w:val="24"/>
    </w:rPr>
  </w:style>
  <w:style w:type="character" w:styleId="Ulstomtale">
    <w:name w:val="Unresolved Mention"/>
    <w:uiPriority w:val="99"/>
    <w:semiHidden/>
    <w:unhideWhenUsed/>
    <w:rsid w:val="009E2DCF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C37BE3"/>
    <w:rPr>
      <w:b/>
      <w:bCs/>
      <w:sz w:val="27"/>
      <w:szCs w:val="27"/>
    </w:rPr>
  </w:style>
  <w:style w:type="character" w:styleId="Utheving">
    <w:name w:val="Emphasis"/>
    <w:uiPriority w:val="20"/>
    <w:qFormat/>
    <w:rsid w:val="00C37BE3"/>
    <w:rPr>
      <w:i/>
      <w:iCs/>
    </w:rPr>
  </w:style>
  <w:style w:type="paragraph" w:customStyle="1" w:styleId="mortaga">
    <w:name w:val="mortag_a"/>
    <w:basedOn w:val="Normal"/>
    <w:rsid w:val="00C37BE3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41479A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3756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direktoratet.no/veiledere/helse-og-miljo-i-barnehager-skoler-skolefritidsordninger/godkjenning-internkontroll-tilsyn-og-klag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helse-og-miljo-i-barnehager-skoler-skolefritidsordning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3-03-28-4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mrh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0CF00AAC9594D924A4FDAC4DA1934" ma:contentTypeVersion="17" ma:contentTypeDescription="Opprett et nytt dokument." ma:contentTypeScope="" ma:versionID="37ec9b7abc7d2afd3197efee31d032fb">
  <xsd:schema xmlns:xsd="http://www.w3.org/2001/XMLSchema" xmlns:xs="http://www.w3.org/2001/XMLSchema" xmlns:p="http://schemas.microsoft.com/office/2006/metadata/properties" xmlns:ns2="387c97b8-5c16-4575-a2a7-286f529ae5a4" xmlns:ns3="8818ee88-356b-432e-88d6-08bdc65c7300" targetNamespace="http://schemas.microsoft.com/office/2006/metadata/properties" ma:root="true" ma:fieldsID="7c576d0cd80592a0d3d3d47921175cb4" ns2:_="" ns3:_="">
    <xsd:import namespace="387c97b8-5c16-4575-a2a7-286f529ae5a4"/>
    <xsd:import namespace="8818ee88-356b-432e-88d6-08bdc65c7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97b8-5c16-4575-a2a7-286f529a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25c0bab-769a-4bd6-b743-19ab52aee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ee88-356b-432e-88d6-08bdc65c7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6e87-c633-41d8-87f0-ad9caf0e2859}" ma:internalName="TaxCatchAll" ma:showField="CatchAllData" ma:web="8818ee88-356b-432e-88d6-08bdc65c7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18ee88-356b-432e-88d6-08bdc65c7300" xsi:nil="true"/>
    <lcf76f155ced4ddcb4097134ff3c332f xmlns="387c97b8-5c16-4575-a2a7-286f529ae5a4">
      <Terms xmlns="http://schemas.microsoft.com/office/infopath/2007/PartnerControls"/>
    </lcf76f155ced4ddcb4097134ff3c332f>
    <SharedWithUsers xmlns="8818ee88-356b-432e-88d6-08bdc65c7300">
      <UserInfo>
        <DisplayName>Randi Haugen</DisplayName>
        <AccountId>16</AccountId>
        <AccountType/>
      </UserInfo>
      <UserInfo>
        <DisplayName>Siren Gaden Rossemyr</DisplayName>
        <AccountId>26</AccountId>
        <AccountType/>
      </UserInfo>
      <UserInfo>
        <DisplayName>Grethe Hegstad</DisplayName>
        <AccountId>15</AccountId>
        <AccountType/>
      </UserInfo>
      <UserInfo>
        <DisplayName>Ingunn Sandvik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DC5A-7604-46C8-B9B9-82485D78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97b8-5c16-4575-a2a7-286f529ae5a4"/>
    <ds:schemaRef ds:uri="8818ee88-356b-432e-88d6-08bdc65c7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A3007-53FD-4177-8BBE-E8C52F269872}">
  <ds:schemaRefs>
    <ds:schemaRef ds:uri="http://schemas.microsoft.com/office/2006/metadata/properties"/>
    <ds:schemaRef ds:uri="http://schemas.microsoft.com/office/infopath/2007/PartnerControls"/>
    <ds:schemaRef ds:uri="8818ee88-356b-432e-88d6-08bdc65c7300"/>
    <ds:schemaRef ds:uri="387c97b8-5c16-4575-a2a7-286f529ae5a4"/>
  </ds:schemaRefs>
</ds:datastoreItem>
</file>

<file path=customXml/itemProps3.xml><?xml version="1.0" encoding="utf-8"?>
<ds:datastoreItem xmlns:ds="http://schemas.openxmlformats.org/officeDocument/2006/customXml" ds:itemID="{4C4B1812-F7EF-4790-BEF5-4568735CB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37755-E466-4BC1-A9EF-2088C63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6128</CharactersWithSpaces>
  <SharedDoc>false</SharedDoc>
  <HLinks>
    <vt:vector size="30" baseType="variant"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https://svarut.ks.no/edialog/mottaker/986504907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https://www.helsedirektoratet.no/veiledere/helse-og-miljo-i-barnehager-skoler-skolefritidsordninger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https://lovdata.no/dokument/SF/forskrift/2023-03-28-449</vt:lpwstr>
      </vt:variant>
      <vt:variant>
        <vt:lpwstr/>
      </vt:variant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http://www.hmts.no/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mailto:post@hmts.no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MRHV</dc:creator>
  <cp:keywords/>
  <cp:lastModifiedBy>Miriam</cp:lastModifiedBy>
  <cp:revision>38</cp:revision>
  <cp:lastPrinted>2023-07-21T07:33:00Z</cp:lastPrinted>
  <dcterms:created xsi:type="dcterms:W3CDTF">2023-11-07T14:14:00Z</dcterms:created>
  <dcterms:modified xsi:type="dcterms:W3CDTF">2023-12-20T15:09:00Z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0x0101007010CF00AAC9594D924A4FDAC4DA1934</vt:lpwstr>
  </property>
  <property fmtid="{D5CDD505-2E9C-101B-9397-08002B2CF9AE}" pid="3" name="MediaServiceImageTags">
    <vt:lpwstr/>
  </property>
</Properties>
</file>